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56E549D3"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5B224CF0" w:rsidR="00A16F75" w:rsidRDefault="00382D4D" w:rsidP="00B37FFE">
      <w:pPr>
        <w:spacing w:after="0" w:line="240" w:lineRule="auto"/>
        <w:rPr>
          <w:rFonts w:cs="Arial"/>
          <w:szCs w:val="20"/>
        </w:rPr>
      </w:pPr>
      <w:r w:rsidRPr="007F229D">
        <w:rPr>
          <w:rFonts w:cs="Arial"/>
          <w:szCs w:val="20"/>
        </w:rPr>
        <w:t xml:space="preserve">По </w:t>
      </w:r>
      <w:r w:rsidR="001C3B15">
        <w:rPr>
          <w:rFonts w:cs="Arial"/>
          <w:szCs w:val="20"/>
        </w:rPr>
        <w:t>конкурсу</w:t>
      </w:r>
      <w:r w:rsidR="00A31F43">
        <w:rPr>
          <w:rFonts w:cs="Arial"/>
          <w:szCs w:val="20"/>
        </w:rPr>
        <w:t xml:space="preserve"> на</w:t>
      </w:r>
      <w:r w:rsidR="001C3B15">
        <w:rPr>
          <w:rFonts w:cs="Arial"/>
          <w:szCs w:val="20"/>
        </w:rPr>
        <w:t xml:space="preserve"> </w:t>
      </w:r>
      <w:r w:rsidR="00A31F43" w:rsidRPr="006B118F">
        <w:rPr>
          <w:rFonts w:cs="Arial"/>
          <w:bCs/>
          <w:szCs w:val="20"/>
        </w:rPr>
        <w:t>закупку лицензий по проекту внедрения гибридных форматов работы</w:t>
      </w:r>
      <w:r w:rsidR="00572380" w:rsidRPr="006B118F">
        <w:rPr>
          <w:rFonts w:cs="Arial"/>
          <w:szCs w:val="20"/>
        </w:rPr>
        <w:t xml:space="preserve"> </w:t>
      </w:r>
      <w:r w:rsidR="00370C08" w:rsidRPr="006B118F">
        <w:rPr>
          <w:rFonts w:cs="Arial"/>
          <w:szCs w:val="20"/>
        </w:rPr>
        <w:t>д</w:t>
      </w:r>
      <w:r w:rsidR="00B37FFE" w:rsidRPr="006B118F">
        <w:rPr>
          <w:rFonts w:cs="Arial"/>
          <w:szCs w:val="20"/>
        </w:rPr>
        <w:t>ля АКБ «</w:t>
      </w:r>
      <w:proofErr w:type="spellStart"/>
      <w:r w:rsidR="00B37FFE" w:rsidRPr="006B118F">
        <w:rPr>
          <w:rFonts w:cs="Arial"/>
          <w:szCs w:val="20"/>
        </w:rPr>
        <w:t>Hamkorbank</w:t>
      </w:r>
      <w:proofErr w:type="spellEnd"/>
      <w:r w:rsidR="00B37FFE" w:rsidRPr="006B118F">
        <w:rPr>
          <w:rFonts w:cs="Arial"/>
          <w:szCs w:val="20"/>
        </w:rPr>
        <w:t>»</w:t>
      </w:r>
    </w:p>
    <w:p w14:paraId="2E78A8F6" w14:textId="157972B9" w:rsidR="00382D4D" w:rsidRDefault="00382D4D" w:rsidP="00A16F75">
      <w:pPr>
        <w:spacing w:after="0" w:line="240" w:lineRule="auto"/>
        <w:rPr>
          <w:rFonts w:cs="Arial"/>
          <w:szCs w:val="20"/>
        </w:rPr>
      </w:pPr>
      <w:r w:rsidRPr="007F229D">
        <w:rPr>
          <w:rFonts w:cs="Arial"/>
          <w:szCs w:val="20"/>
        </w:rPr>
        <w:t>«</w:t>
      </w:r>
      <w:r w:rsidR="006B118F">
        <w:rPr>
          <w:rFonts w:cs="Arial"/>
          <w:szCs w:val="20"/>
        </w:rPr>
        <w:t>__</w:t>
      </w:r>
      <w:r w:rsidRPr="007F229D">
        <w:rPr>
          <w:rFonts w:cs="Arial"/>
          <w:szCs w:val="20"/>
        </w:rPr>
        <w:t xml:space="preserve">» </w:t>
      </w:r>
      <w:r w:rsidR="004339ED">
        <w:rPr>
          <w:rFonts w:cs="Arial"/>
          <w:szCs w:val="20"/>
        </w:rPr>
        <w:t>ноября</w:t>
      </w:r>
      <w:r w:rsidR="00105634">
        <w:rPr>
          <w:rFonts w:cs="Arial"/>
          <w:szCs w:val="20"/>
        </w:rPr>
        <w:t xml:space="preserve"> </w:t>
      </w:r>
      <w:r w:rsidRPr="007F229D">
        <w:rPr>
          <w:rFonts w:cs="Arial"/>
          <w:szCs w:val="20"/>
        </w:rPr>
        <w:t>20</w:t>
      </w:r>
      <w:r w:rsidR="00CC5EF2" w:rsidRPr="007F229D">
        <w:rPr>
          <w:rFonts w:cs="Arial"/>
          <w:szCs w:val="20"/>
        </w:rPr>
        <w:t>2</w:t>
      </w:r>
      <w:r w:rsidR="00D411E4">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31BD0543"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bookmarkStart w:id="1" w:name="_GoBack"/>
      <w:bookmarkEnd w:id="1"/>
      <w:r w:rsidRPr="007F229D">
        <w:rPr>
          <w:rFonts w:cs="Arial"/>
          <w:b/>
          <w:szCs w:val="20"/>
        </w:rPr>
        <w:t>Уважаемые господа!</w:t>
      </w:r>
    </w:p>
    <w:p w14:paraId="55B63D31" w14:textId="5D0D04E6"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 xml:space="preserve">на право заключения договора </w:t>
      </w:r>
      <w:r w:rsidR="00AD40F5">
        <w:rPr>
          <w:rFonts w:cs="Arial"/>
          <w:szCs w:val="20"/>
        </w:rPr>
        <w:t xml:space="preserve">на </w:t>
      </w:r>
      <w:r w:rsidR="00AD40F5" w:rsidRPr="00AD40F5">
        <w:rPr>
          <w:rFonts w:cs="Arial"/>
          <w:szCs w:val="20"/>
        </w:rPr>
        <w:t>закупку лицензий по проекту внедрения гибридных форматов работы для АКБ «</w:t>
      </w:r>
      <w:proofErr w:type="spellStart"/>
      <w:r w:rsidR="00AD40F5" w:rsidRPr="00AD40F5">
        <w:rPr>
          <w:rFonts w:cs="Arial"/>
          <w:szCs w:val="20"/>
        </w:rPr>
        <w:t>Hamkorbank</w:t>
      </w:r>
      <w:proofErr w:type="spellEnd"/>
      <w:r w:rsidR="00AD40F5" w:rsidRPr="00AD40F5">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144E3D1"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5838D9"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3CEB5212"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A31F43">
        <w:rPr>
          <w:szCs w:val="20"/>
          <w:u w:val="single"/>
        </w:rPr>
        <w:t>Л</w:t>
      </w:r>
      <w:r w:rsidR="00D3302B" w:rsidRPr="00D3302B">
        <w:rPr>
          <w:szCs w:val="20"/>
          <w:u w:val="single"/>
        </w:rPr>
        <w:t>ицензия</w:t>
      </w:r>
      <w:r w:rsidR="00A31F43">
        <w:rPr>
          <w:szCs w:val="20"/>
          <w:u w:val="single"/>
        </w:rPr>
        <w:t>/ПО</w:t>
      </w:r>
      <w:r w:rsidR="00D3302B">
        <w:rPr>
          <w:szCs w:val="20"/>
          <w:u w:val="single"/>
        </w:rPr>
        <w:t xml:space="preserve"> и</w:t>
      </w:r>
      <w:r w:rsidR="00BD48CC" w:rsidRPr="00FE7CE9">
        <w:rPr>
          <w:szCs w:val="20"/>
          <w:u w:val="single"/>
        </w:rPr>
        <w:t xml:space="preserve"> 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51E29707" w:rsidR="00E000E7" w:rsidRPr="00D3302B" w:rsidRDefault="00CD48D0" w:rsidP="00D3302B">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r w:rsidR="00D3302B" w:rsidRPr="00D3302B">
        <w:t xml:space="preserve"> </w:t>
      </w:r>
      <w:r w:rsidR="00A31F43" w:rsidRPr="00A31F43">
        <w:rPr>
          <w:b/>
          <w:szCs w:val="20"/>
        </w:rPr>
        <w:t>Лицензия/ПО</w:t>
      </w:r>
      <w:r w:rsidR="00D3302B" w:rsidRPr="00D3302B">
        <w:rPr>
          <w:b/>
          <w:szCs w:val="20"/>
        </w:rPr>
        <w:t xml:space="preserve"> и услуг</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w:t>
            </w:r>
            <w:proofErr w:type="spellStart"/>
            <w:r w:rsidR="00BE16F0">
              <w:rPr>
                <w:rFonts w:cs="Arial"/>
                <w:b/>
                <w:sz w:val="18"/>
                <w:szCs w:val="20"/>
              </w:rPr>
              <w:t>вендора</w:t>
            </w:r>
            <w:proofErr w:type="spellEnd"/>
            <w:r w:rsidR="00BE16F0">
              <w:rPr>
                <w:rFonts w:cs="Arial"/>
                <w:b/>
                <w:sz w:val="18"/>
                <w:szCs w:val="20"/>
              </w:rPr>
              <w:t>)</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58047A">
              <w:rPr>
                <w:rFonts w:cs="Arial"/>
                <w:b/>
                <w:sz w:val="18"/>
                <w:szCs w:val="20"/>
              </w:rPr>
              <w:t>*</w:t>
            </w:r>
            <w:r w:rsidRPr="00DC2099">
              <w:rPr>
                <w:rFonts w:cs="Arial"/>
                <w:b/>
                <w:sz w:val="18"/>
                <w:szCs w:val="20"/>
              </w:rPr>
              <w:t xml:space="preserve"> </w:t>
            </w:r>
          </w:p>
        </w:tc>
        <w:tc>
          <w:tcPr>
            <w:tcW w:w="1842"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2090AFC4" w:rsidR="0058047A" w:rsidRPr="00DC2099" w:rsidRDefault="00FE7CE9" w:rsidP="005838D9">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w:t>
            </w:r>
            <w:r w:rsidR="005838D9">
              <w:rPr>
                <w:rFonts w:cs="Arial"/>
                <w:b/>
                <w:sz w:val="18"/>
                <w:szCs w:val="20"/>
                <w:lang w:val="uz-Cyrl-UZ"/>
              </w:rPr>
              <w:t xml:space="preserve"> сум РУз</w:t>
            </w:r>
            <w:r>
              <w:rPr>
                <w:rFonts w:cs="Arial"/>
                <w:b/>
                <w:sz w:val="18"/>
                <w:szCs w:val="20"/>
              </w:rPr>
              <w:t>*</w:t>
            </w:r>
          </w:p>
        </w:tc>
        <w:tc>
          <w:tcPr>
            <w:tcW w:w="1843" w:type="dxa"/>
          </w:tcPr>
          <w:p w14:paraId="0F5A41EA" w14:textId="140CC358"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w:t>
            </w:r>
            <w:r w:rsidR="005838D9">
              <w:rPr>
                <w:rFonts w:cs="Arial"/>
                <w:b/>
                <w:sz w:val="18"/>
                <w:szCs w:val="20"/>
                <w:lang w:val="uz-Cyrl-UZ"/>
              </w:rPr>
              <w:t xml:space="preserve"> сум РУз</w:t>
            </w:r>
            <w:r w:rsidR="005838D9">
              <w:rPr>
                <w:rFonts w:cs="Arial"/>
                <w:b/>
                <w:sz w:val="18"/>
                <w:szCs w:val="20"/>
              </w:rPr>
              <w:t xml:space="preserve"> </w:t>
            </w:r>
            <w:r w:rsidR="00FE7CE9">
              <w:rPr>
                <w:rFonts w:cs="Arial"/>
                <w:b/>
                <w:sz w:val="18"/>
                <w:szCs w:val="20"/>
              </w:rPr>
              <w:t>*</w:t>
            </w:r>
          </w:p>
        </w:tc>
      </w:tr>
      <w:tr w:rsidR="0071447C" w:rsidRPr="0058047A" w14:paraId="5F486C9D" w14:textId="77777777" w:rsidTr="003A4C69">
        <w:trPr>
          <w:trHeight w:val="119"/>
        </w:trPr>
        <w:tc>
          <w:tcPr>
            <w:tcW w:w="9923" w:type="dxa"/>
            <w:gridSpan w:val="6"/>
          </w:tcPr>
          <w:p w14:paraId="155454DD" w14:textId="60CDCE3E" w:rsidR="0071447C" w:rsidRPr="0071447C" w:rsidRDefault="0071447C" w:rsidP="0071447C">
            <w:pPr>
              <w:tabs>
                <w:tab w:val="left" w:pos="0"/>
              </w:tabs>
              <w:jc w:val="center"/>
              <w:rPr>
                <w:b/>
                <w:lang w:val="uz-Cyrl-UZ"/>
              </w:rPr>
            </w:pPr>
            <w:r w:rsidRPr="0071447C">
              <w:rPr>
                <w:rFonts w:cs="Arial"/>
                <w:b/>
                <w:bCs/>
                <w:szCs w:val="20"/>
                <w:lang w:val="uz-Cyrl-UZ"/>
              </w:rPr>
              <w:t>Лот 1</w:t>
            </w:r>
          </w:p>
        </w:tc>
      </w:tr>
      <w:tr w:rsidR="00E61612" w:rsidRPr="0058047A" w14:paraId="5FA50199" w14:textId="77777777" w:rsidTr="0058331B">
        <w:trPr>
          <w:trHeight w:val="119"/>
        </w:trPr>
        <w:tc>
          <w:tcPr>
            <w:tcW w:w="426" w:type="dxa"/>
          </w:tcPr>
          <w:p w14:paraId="31D22BFD" w14:textId="54DE6679" w:rsidR="00E61612" w:rsidRPr="00DC2099" w:rsidRDefault="00E61612" w:rsidP="00E61612">
            <w:pPr>
              <w:tabs>
                <w:tab w:val="left" w:pos="0"/>
              </w:tabs>
              <w:jc w:val="center"/>
              <w:rPr>
                <w:rFonts w:cs="Arial"/>
                <w:bCs/>
                <w:szCs w:val="20"/>
              </w:rPr>
            </w:pPr>
            <w:r w:rsidRPr="00DC2099">
              <w:rPr>
                <w:rFonts w:cs="Arial"/>
                <w:bCs/>
                <w:szCs w:val="20"/>
              </w:rPr>
              <w:t>1</w:t>
            </w:r>
          </w:p>
        </w:tc>
        <w:tc>
          <w:tcPr>
            <w:tcW w:w="4252" w:type="dxa"/>
          </w:tcPr>
          <w:p w14:paraId="66EE4AD8" w14:textId="730E21FF" w:rsidR="00E61612" w:rsidRDefault="00E61612" w:rsidP="00E61612">
            <w:pPr>
              <w:tabs>
                <w:tab w:val="left" w:pos="0"/>
              </w:tabs>
              <w:rPr>
                <w:rFonts w:eastAsia="Times New Roman" w:cs="Arial"/>
                <w:color w:val="000000"/>
                <w:szCs w:val="20"/>
                <w:lang w:val="en-US" w:eastAsia="ru-RU"/>
              </w:rPr>
            </w:pPr>
            <w:r>
              <w:rPr>
                <w:rFonts w:eastAsia="Times New Roman" w:cs="Arial"/>
                <w:color w:val="000000"/>
                <w:szCs w:val="20"/>
                <w:lang w:val="en-US" w:eastAsia="ru-RU"/>
              </w:rPr>
              <w:t>DLP</w:t>
            </w:r>
            <w:r w:rsidRPr="00105634">
              <w:rPr>
                <w:rFonts w:eastAsia="Times New Roman" w:cs="Arial"/>
                <w:color w:val="000000"/>
                <w:szCs w:val="20"/>
                <w:lang w:eastAsia="ru-RU"/>
              </w:rPr>
              <w:t xml:space="preserve"> </w:t>
            </w:r>
            <w:proofErr w:type="spellStart"/>
            <w:r>
              <w:rPr>
                <w:rFonts w:eastAsia="Times New Roman" w:cs="Arial"/>
                <w:color w:val="000000"/>
                <w:szCs w:val="20"/>
                <w:lang w:val="en-US" w:eastAsia="ru-RU"/>
              </w:rPr>
              <w:t>SearchInform</w:t>
            </w:r>
            <w:proofErr w:type="spellEnd"/>
            <w:r>
              <w:rPr>
                <w:rFonts w:eastAsia="Times New Roman" w:cs="Arial"/>
                <w:color w:val="000000"/>
                <w:szCs w:val="20"/>
                <w:lang w:eastAsia="ru-RU"/>
              </w:rPr>
              <w:t xml:space="preserve"> (лицензия 3 года)</w:t>
            </w:r>
          </w:p>
        </w:tc>
        <w:tc>
          <w:tcPr>
            <w:tcW w:w="709" w:type="dxa"/>
          </w:tcPr>
          <w:p w14:paraId="5EBA3AAD" w14:textId="003B1F03" w:rsidR="00E61612" w:rsidRDefault="00E61612" w:rsidP="00E61612">
            <w:pPr>
              <w:tabs>
                <w:tab w:val="left" w:pos="0"/>
              </w:tabs>
              <w:jc w:val="center"/>
              <w:rPr>
                <w:rFonts w:cs="Arial"/>
                <w:bCs/>
                <w:szCs w:val="20"/>
              </w:rPr>
            </w:pPr>
            <w:r>
              <w:rPr>
                <w:rFonts w:cs="Arial"/>
                <w:bCs/>
                <w:szCs w:val="20"/>
              </w:rPr>
              <w:t>Шт.</w:t>
            </w:r>
          </w:p>
        </w:tc>
        <w:tc>
          <w:tcPr>
            <w:tcW w:w="851" w:type="dxa"/>
          </w:tcPr>
          <w:p w14:paraId="2969E281" w14:textId="772174CD" w:rsidR="00E61612" w:rsidRDefault="00E61612" w:rsidP="00E61612">
            <w:pPr>
              <w:tabs>
                <w:tab w:val="left" w:pos="0"/>
              </w:tabs>
              <w:jc w:val="center"/>
              <w:rPr>
                <w:rFonts w:cs="Arial"/>
                <w:bCs/>
                <w:szCs w:val="20"/>
                <w:lang w:val="en-US"/>
              </w:rPr>
            </w:pPr>
            <w:r>
              <w:rPr>
                <w:rFonts w:cs="Arial"/>
                <w:bCs/>
                <w:szCs w:val="20"/>
                <w:lang w:val="en-US"/>
              </w:rPr>
              <w:t>350</w:t>
            </w:r>
          </w:p>
        </w:tc>
        <w:tc>
          <w:tcPr>
            <w:tcW w:w="1842" w:type="dxa"/>
            <w:shd w:val="clear" w:color="auto" w:fill="auto"/>
            <w:vAlign w:val="center"/>
          </w:tcPr>
          <w:p w14:paraId="5E2338AB" w14:textId="598ADDF3"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0841CEBE" w14:textId="3F7196B5"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E61612" w:rsidRPr="0058047A" w14:paraId="5982C6D4" w14:textId="77777777" w:rsidTr="0058331B">
        <w:trPr>
          <w:trHeight w:val="119"/>
        </w:trPr>
        <w:tc>
          <w:tcPr>
            <w:tcW w:w="426" w:type="dxa"/>
          </w:tcPr>
          <w:p w14:paraId="583B3BB9" w14:textId="03AF7905" w:rsidR="00E61612" w:rsidRPr="00DC2099" w:rsidRDefault="00E61612" w:rsidP="00E61612">
            <w:pPr>
              <w:tabs>
                <w:tab w:val="left" w:pos="0"/>
              </w:tabs>
              <w:jc w:val="center"/>
              <w:rPr>
                <w:rFonts w:cs="Arial"/>
                <w:bCs/>
                <w:szCs w:val="20"/>
              </w:rPr>
            </w:pPr>
            <w:r>
              <w:rPr>
                <w:rFonts w:cs="Arial"/>
                <w:bCs/>
                <w:szCs w:val="20"/>
              </w:rPr>
              <w:t>2</w:t>
            </w:r>
          </w:p>
        </w:tc>
        <w:tc>
          <w:tcPr>
            <w:tcW w:w="4252" w:type="dxa"/>
          </w:tcPr>
          <w:p w14:paraId="736F0CAF" w14:textId="7DC2716E" w:rsidR="00E61612" w:rsidRPr="00E61612" w:rsidRDefault="00E61612" w:rsidP="00E61612">
            <w:pPr>
              <w:tabs>
                <w:tab w:val="left" w:pos="0"/>
              </w:tabs>
              <w:rPr>
                <w:rFonts w:eastAsia="Times New Roman" w:cs="Arial"/>
                <w:color w:val="000000"/>
                <w:szCs w:val="20"/>
                <w:lang w:eastAsia="ru-RU"/>
              </w:rPr>
            </w:pPr>
            <w:r w:rsidRPr="008E532D">
              <w:rPr>
                <w:rFonts w:eastAsia="Times New Roman" w:cs="Arial"/>
                <w:color w:val="000000"/>
                <w:szCs w:val="20"/>
                <w:lang w:eastAsia="ru-RU"/>
              </w:rPr>
              <w:t xml:space="preserve">Стоимость Технической поддержки (на срок </w:t>
            </w:r>
            <w:r>
              <w:rPr>
                <w:rFonts w:eastAsia="Times New Roman" w:cs="Arial"/>
                <w:color w:val="000000"/>
                <w:szCs w:val="20"/>
                <w:lang w:eastAsia="ru-RU"/>
              </w:rPr>
              <w:t>3 года</w:t>
            </w:r>
            <w:r w:rsidRPr="008E532D">
              <w:rPr>
                <w:rFonts w:eastAsia="Times New Roman" w:cs="Arial"/>
                <w:color w:val="000000"/>
                <w:szCs w:val="20"/>
                <w:lang w:eastAsia="ru-RU"/>
              </w:rPr>
              <w:t>)</w:t>
            </w:r>
          </w:p>
        </w:tc>
        <w:tc>
          <w:tcPr>
            <w:tcW w:w="709" w:type="dxa"/>
            <w:vAlign w:val="center"/>
          </w:tcPr>
          <w:p w14:paraId="064685AC" w14:textId="27868724" w:rsidR="00E61612" w:rsidRDefault="00E61612" w:rsidP="00E61612">
            <w:pPr>
              <w:tabs>
                <w:tab w:val="left" w:pos="0"/>
              </w:tabs>
              <w:jc w:val="center"/>
              <w:rPr>
                <w:rFonts w:cs="Arial"/>
                <w:bCs/>
                <w:szCs w:val="20"/>
              </w:rPr>
            </w:pPr>
            <w:r w:rsidRPr="0071447C">
              <w:rPr>
                <w:rFonts w:cs="Arial"/>
                <w:bCs/>
                <w:szCs w:val="20"/>
                <w:lang w:val="uz-Cyrl-UZ"/>
              </w:rPr>
              <w:t>Год</w:t>
            </w:r>
          </w:p>
        </w:tc>
        <w:tc>
          <w:tcPr>
            <w:tcW w:w="851" w:type="dxa"/>
            <w:vAlign w:val="center"/>
          </w:tcPr>
          <w:p w14:paraId="5A82C0C5" w14:textId="6EFB456B" w:rsidR="00E61612" w:rsidRDefault="00E61612" w:rsidP="00E61612">
            <w:pPr>
              <w:tabs>
                <w:tab w:val="left" w:pos="0"/>
              </w:tabs>
              <w:jc w:val="center"/>
              <w:rPr>
                <w:rFonts w:cs="Arial"/>
                <w:bCs/>
                <w:szCs w:val="20"/>
                <w:lang w:val="en-US"/>
              </w:rPr>
            </w:pPr>
            <w:r w:rsidRPr="0071447C">
              <w:rPr>
                <w:rFonts w:cs="Arial"/>
                <w:bCs/>
                <w:szCs w:val="20"/>
                <w:lang w:val="uz-Cyrl-UZ"/>
              </w:rPr>
              <w:t>3</w:t>
            </w:r>
          </w:p>
        </w:tc>
        <w:tc>
          <w:tcPr>
            <w:tcW w:w="1842" w:type="dxa"/>
            <w:shd w:val="clear" w:color="auto" w:fill="auto"/>
            <w:vAlign w:val="center"/>
          </w:tcPr>
          <w:p w14:paraId="652A22A0" w14:textId="38A315CE"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1C7F44E5" w14:textId="63884418"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E61612" w:rsidRPr="0058047A" w14:paraId="2BB8C2E7" w14:textId="77777777" w:rsidTr="009C1F0C">
        <w:trPr>
          <w:trHeight w:val="119"/>
        </w:trPr>
        <w:tc>
          <w:tcPr>
            <w:tcW w:w="9923" w:type="dxa"/>
            <w:gridSpan w:val="6"/>
          </w:tcPr>
          <w:p w14:paraId="32CADE23" w14:textId="6DBC7D82" w:rsidR="00E61612" w:rsidRPr="00E61612" w:rsidRDefault="00E61612" w:rsidP="00E61612">
            <w:pPr>
              <w:tabs>
                <w:tab w:val="left" w:pos="0"/>
              </w:tabs>
              <w:jc w:val="center"/>
              <w:rPr>
                <w:rFonts w:cs="Arial"/>
                <w:bCs/>
                <w:iCs/>
                <w:szCs w:val="20"/>
                <w:highlight w:val="darkGray"/>
              </w:rPr>
            </w:pPr>
            <w:r>
              <w:rPr>
                <w:rFonts w:cs="Arial"/>
                <w:b/>
                <w:bCs/>
                <w:szCs w:val="20"/>
                <w:lang w:val="uz-Cyrl-UZ"/>
              </w:rPr>
              <w:t>Лот 2</w:t>
            </w:r>
          </w:p>
        </w:tc>
      </w:tr>
      <w:tr w:rsidR="00E61612" w:rsidRPr="0058047A" w14:paraId="6E51D90A" w14:textId="77777777" w:rsidTr="00AC6CBC">
        <w:trPr>
          <w:trHeight w:val="119"/>
        </w:trPr>
        <w:tc>
          <w:tcPr>
            <w:tcW w:w="426" w:type="dxa"/>
          </w:tcPr>
          <w:p w14:paraId="6A19D7C1" w14:textId="3BC3F33D" w:rsidR="00E61612" w:rsidRPr="00E61612" w:rsidRDefault="00E61612" w:rsidP="00E61612">
            <w:pPr>
              <w:tabs>
                <w:tab w:val="left" w:pos="0"/>
              </w:tabs>
              <w:jc w:val="center"/>
              <w:rPr>
                <w:rFonts w:cs="Arial"/>
                <w:bCs/>
                <w:szCs w:val="20"/>
                <w:lang w:val="uz-Cyrl-UZ"/>
              </w:rPr>
            </w:pPr>
            <w:r>
              <w:rPr>
                <w:rFonts w:cs="Arial"/>
                <w:bCs/>
                <w:szCs w:val="20"/>
                <w:lang w:val="uz-Cyrl-UZ"/>
              </w:rPr>
              <w:t>1</w:t>
            </w:r>
          </w:p>
        </w:tc>
        <w:tc>
          <w:tcPr>
            <w:tcW w:w="4252" w:type="dxa"/>
          </w:tcPr>
          <w:p w14:paraId="7C76FE05" w14:textId="1AE8D7EF" w:rsidR="00E61612" w:rsidRDefault="00E61612" w:rsidP="00E61612">
            <w:pPr>
              <w:tabs>
                <w:tab w:val="left" w:pos="0"/>
              </w:tabs>
              <w:rPr>
                <w:rFonts w:eastAsia="Times New Roman" w:cs="Arial"/>
                <w:color w:val="000000"/>
                <w:szCs w:val="20"/>
                <w:lang w:val="en-US" w:eastAsia="ru-RU"/>
              </w:rPr>
            </w:pPr>
            <w:r w:rsidRPr="003F5356">
              <w:rPr>
                <w:rFonts w:eastAsia="Times New Roman" w:cs="Arial"/>
                <w:color w:val="000000"/>
                <w:szCs w:val="20"/>
                <w:lang w:val="en-US" w:eastAsia="ru-RU"/>
              </w:rPr>
              <w:t xml:space="preserve">MFA </w:t>
            </w:r>
            <w:proofErr w:type="spellStart"/>
            <w:r w:rsidRPr="003F5356">
              <w:rPr>
                <w:rFonts w:eastAsia="Times New Roman" w:cs="Arial"/>
                <w:color w:val="000000"/>
                <w:szCs w:val="20"/>
                <w:lang w:val="en-US" w:eastAsia="ru-RU"/>
              </w:rPr>
              <w:t>Forti</w:t>
            </w:r>
            <w:proofErr w:type="spellEnd"/>
            <w:r w:rsidRPr="003F5356">
              <w:rPr>
                <w:rFonts w:eastAsia="Times New Roman" w:cs="Arial"/>
                <w:color w:val="000000"/>
                <w:szCs w:val="20"/>
                <w:lang w:val="en-US" w:eastAsia="ru-RU"/>
              </w:rPr>
              <w:t xml:space="preserve"> Token mobile (</w:t>
            </w:r>
            <w:r>
              <w:rPr>
                <w:rFonts w:eastAsia="Times New Roman" w:cs="Arial"/>
                <w:color w:val="000000"/>
                <w:szCs w:val="20"/>
                <w:lang w:eastAsia="ru-RU"/>
              </w:rPr>
              <w:t>лицензия</w:t>
            </w:r>
            <w:r w:rsidRPr="003F5356">
              <w:rPr>
                <w:rFonts w:eastAsia="Times New Roman" w:cs="Arial"/>
                <w:color w:val="000000"/>
                <w:szCs w:val="20"/>
                <w:lang w:val="en-US" w:eastAsia="ru-RU"/>
              </w:rPr>
              <w:t xml:space="preserve"> 3 </w:t>
            </w:r>
            <w:r>
              <w:rPr>
                <w:rFonts w:eastAsia="Times New Roman" w:cs="Arial"/>
                <w:color w:val="000000"/>
                <w:szCs w:val="20"/>
                <w:lang w:eastAsia="ru-RU"/>
              </w:rPr>
              <w:t>года</w:t>
            </w:r>
            <w:r w:rsidRPr="003F5356">
              <w:rPr>
                <w:rFonts w:eastAsia="Times New Roman" w:cs="Arial"/>
                <w:color w:val="000000"/>
                <w:szCs w:val="20"/>
                <w:lang w:val="en-US" w:eastAsia="ru-RU"/>
              </w:rPr>
              <w:t>)</w:t>
            </w:r>
          </w:p>
        </w:tc>
        <w:tc>
          <w:tcPr>
            <w:tcW w:w="709" w:type="dxa"/>
          </w:tcPr>
          <w:p w14:paraId="7BFC1021" w14:textId="05D2D602" w:rsidR="00E61612" w:rsidRDefault="00E61612" w:rsidP="00E61612">
            <w:pPr>
              <w:tabs>
                <w:tab w:val="left" w:pos="0"/>
              </w:tabs>
              <w:jc w:val="center"/>
              <w:rPr>
                <w:rFonts w:cs="Arial"/>
                <w:bCs/>
                <w:szCs w:val="20"/>
              </w:rPr>
            </w:pPr>
            <w:r>
              <w:rPr>
                <w:rFonts w:cs="Arial"/>
                <w:bCs/>
                <w:szCs w:val="20"/>
              </w:rPr>
              <w:t>Шт.</w:t>
            </w:r>
          </w:p>
        </w:tc>
        <w:tc>
          <w:tcPr>
            <w:tcW w:w="851" w:type="dxa"/>
          </w:tcPr>
          <w:p w14:paraId="1003CE2F" w14:textId="2476A99F" w:rsidR="00E61612" w:rsidRDefault="00E61612" w:rsidP="00E61612">
            <w:pPr>
              <w:tabs>
                <w:tab w:val="left" w:pos="0"/>
              </w:tabs>
              <w:jc w:val="center"/>
              <w:rPr>
                <w:rFonts w:cs="Arial"/>
                <w:bCs/>
                <w:szCs w:val="20"/>
                <w:lang w:val="en-US"/>
              </w:rPr>
            </w:pPr>
            <w:r>
              <w:rPr>
                <w:rFonts w:cs="Arial"/>
                <w:bCs/>
                <w:szCs w:val="20"/>
              </w:rPr>
              <w:t>35</w:t>
            </w:r>
            <w:r>
              <w:rPr>
                <w:rFonts w:cs="Arial"/>
                <w:bCs/>
                <w:szCs w:val="20"/>
                <w:lang w:val="en-US"/>
              </w:rPr>
              <w:t>0</w:t>
            </w:r>
          </w:p>
        </w:tc>
        <w:tc>
          <w:tcPr>
            <w:tcW w:w="1842" w:type="dxa"/>
            <w:shd w:val="clear" w:color="auto" w:fill="auto"/>
            <w:vAlign w:val="center"/>
          </w:tcPr>
          <w:p w14:paraId="7D098EDA" w14:textId="3DA4D826"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72BA40B8" w14:textId="780500A5"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E61612" w:rsidRPr="0058047A" w14:paraId="1F5D9BE2" w14:textId="77777777" w:rsidTr="00AC6CBC">
        <w:trPr>
          <w:trHeight w:val="119"/>
        </w:trPr>
        <w:tc>
          <w:tcPr>
            <w:tcW w:w="426" w:type="dxa"/>
          </w:tcPr>
          <w:p w14:paraId="15A95BF8" w14:textId="675744FF" w:rsidR="00E61612" w:rsidRPr="00E61612" w:rsidRDefault="00E61612" w:rsidP="00E61612">
            <w:pPr>
              <w:tabs>
                <w:tab w:val="left" w:pos="0"/>
              </w:tabs>
              <w:jc w:val="center"/>
              <w:rPr>
                <w:rFonts w:cs="Arial"/>
                <w:bCs/>
                <w:szCs w:val="20"/>
                <w:lang w:val="uz-Cyrl-UZ"/>
              </w:rPr>
            </w:pPr>
            <w:r>
              <w:rPr>
                <w:rFonts w:cs="Arial"/>
                <w:bCs/>
                <w:szCs w:val="20"/>
                <w:lang w:val="uz-Cyrl-UZ"/>
              </w:rPr>
              <w:t>2</w:t>
            </w:r>
          </w:p>
        </w:tc>
        <w:tc>
          <w:tcPr>
            <w:tcW w:w="4252" w:type="dxa"/>
          </w:tcPr>
          <w:p w14:paraId="1D39EA66" w14:textId="77561080" w:rsidR="00E61612" w:rsidRPr="00E61612" w:rsidRDefault="00E61612" w:rsidP="00E61612">
            <w:pPr>
              <w:tabs>
                <w:tab w:val="left" w:pos="0"/>
              </w:tabs>
              <w:rPr>
                <w:rFonts w:eastAsia="Times New Roman" w:cs="Arial"/>
                <w:color w:val="000000"/>
                <w:szCs w:val="20"/>
                <w:lang w:eastAsia="ru-RU"/>
              </w:rPr>
            </w:pPr>
            <w:r w:rsidRPr="008E532D">
              <w:rPr>
                <w:rFonts w:eastAsia="Times New Roman" w:cs="Arial"/>
                <w:color w:val="000000"/>
                <w:szCs w:val="20"/>
                <w:lang w:eastAsia="ru-RU"/>
              </w:rPr>
              <w:t xml:space="preserve">Стоимость Технической поддержки (на срок </w:t>
            </w:r>
            <w:r>
              <w:rPr>
                <w:rFonts w:eastAsia="Times New Roman" w:cs="Arial"/>
                <w:color w:val="000000"/>
                <w:szCs w:val="20"/>
                <w:lang w:eastAsia="ru-RU"/>
              </w:rPr>
              <w:t>3 года</w:t>
            </w:r>
            <w:r w:rsidRPr="008E532D">
              <w:rPr>
                <w:rFonts w:eastAsia="Times New Roman" w:cs="Arial"/>
                <w:color w:val="000000"/>
                <w:szCs w:val="20"/>
                <w:lang w:eastAsia="ru-RU"/>
              </w:rPr>
              <w:t>)</w:t>
            </w:r>
          </w:p>
        </w:tc>
        <w:tc>
          <w:tcPr>
            <w:tcW w:w="709" w:type="dxa"/>
            <w:vAlign w:val="center"/>
          </w:tcPr>
          <w:p w14:paraId="51E21276" w14:textId="0B25296E" w:rsidR="00E61612" w:rsidRPr="00E61612" w:rsidRDefault="00E61612" w:rsidP="00E61612">
            <w:pPr>
              <w:tabs>
                <w:tab w:val="left" w:pos="0"/>
              </w:tabs>
              <w:jc w:val="center"/>
              <w:rPr>
                <w:rFonts w:cs="Arial"/>
                <w:bCs/>
                <w:szCs w:val="20"/>
                <w:lang w:val="uz-Cyrl-UZ"/>
              </w:rPr>
            </w:pPr>
            <w:r>
              <w:rPr>
                <w:rFonts w:cs="Arial"/>
                <w:bCs/>
                <w:szCs w:val="20"/>
                <w:lang w:val="uz-Cyrl-UZ"/>
              </w:rPr>
              <w:t>Год</w:t>
            </w:r>
          </w:p>
        </w:tc>
        <w:tc>
          <w:tcPr>
            <w:tcW w:w="851" w:type="dxa"/>
            <w:vAlign w:val="center"/>
          </w:tcPr>
          <w:p w14:paraId="68EB16AD" w14:textId="2BB305AD" w:rsidR="00E61612" w:rsidRPr="00E61612" w:rsidRDefault="00E61612" w:rsidP="00E61612">
            <w:pPr>
              <w:tabs>
                <w:tab w:val="left" w:pos="0"/>
              </w:tabs>
              <w:jc w:val="center"/>
              <w:rPr>
                <w:rFonts w:cs="Arial"/>
                <w:bCs/>
                <w:szCs w:val="20"/>
                <w:lang w:val="uz-Cyrl-UZ"/>
              </w:rPr>
            </w:pPr>
            <w:r>
              <w:rPr>
                <w:rFonts w:cs="Arial"/>
                <w:bCs/>
                <w:szCs w:val="20"/>
                <w:lang w:val="uz-Cyrl-UZ"/>
              </w:rPr>
              <w:t>3</w:t>
            </w:r>
          </w:p>
        </w:tc>
        <w:tc>
          <w:tcPr>
            <w:tcW w:w="1842" w:type="dxa"/>
            <w:shd w:val="clear" w:color="auto" w:fill="auto"/>
            <w:vAlign w:val="center"/>
          </w:tcPr>
          <w:p w14:paraId="1DD1D493" w14:textId="72F6A7C9"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15D4CA32" w14:textId="7B8FAEF2"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E61612" w:rsidRPr="0058047A" w14:paraId="23E93367" w14:textId="77777777" w:rsidTr="00BA1B95">
        <w:trPr>
          <w:trHeight w:val="119"/>
        </w:trPr>
        <w:tc>
          <w:tcPr>
            <w:tcW w:w="9923" w:type="dxa"/>
            <w:gridSpan w:val="6"/>
          </w:tcPr>
          <w:p w14:paraId="0B0A4441" w14:textId="567EC02E" w:rsidR="00E61612" w:rsidRPr="00E61612" w:rsidRDefault="00E61612" w:rsidP="00E61612">
            <w:pPr>
              <w:tabs>
                <w:tab w:val="left" w:pos="0"/>
              </w:tabs>
              <w:jc w:val="center"/>
              <w:rPr>
                <w:rFonts w:cs="Arial"/>
                <w:bCs/>
                <w:iCs/>
                <w:szCs w:val="20"/>
                <w:highlight w:val="darkGray"/>
              </w:rPr>
            </w:pPr>
            <w:r>
              <w:rPr>
                <w:rFonts w:cs="Arial"/>
                <w:b/>
                <w:bCs/>
                <w:szCs w:val="20"/>
                <w:lang w:val="uz-Cyrl-UZ"/>
              </w:rPr>
              <w:t>Лот 3</w:t>
            </w:r>
          </w:p>
        </w:tc>
      </w:tr>
      <w:tr w:rsidR="00A14FB8" w:rsidRPr="0058047A" w14:paraId="79B4559A" w14:textId="77777777" w:rsidTr="00DB3B8C">
        <w:trPr>
          <w:trHeight w:val="119"/>
        </w:trPr>
        <w:tc>
          <w:tcPr>
            <w:tcW w:w="426" w:type="dxa"/>
          </w:tcPr>
          <w:p w14:paraId="4465BC53" w14:textId="579F7B41" w:rsidR="00A14FB8" w:rsidRPr="00E61612" w:rsidRDefault="00A14FB8" w:rsidP="00A14FB8">
            <w:pPr>
              <w:tabs>
                <w:tab w:val="left" w:pos="0"/>
              </w:tabs>
              <w:jc w:val="center"/>
              <w:rPr>
                <w:rFonts w:cs="Arial"/>
                <w:bCs/>
                <w:szCs w:val="20"/>
                <w:lang w:val="uz-Cyrl-UZ"/>
              </w:rPr>
            </w:pPr>
            <w:r>
              <w:rPr>
                <w:rFonts w:cs="Arial"/>
                <w:bCs/>
                <w:szCs w:val="20"/>
                <w:lang w:val="uz-Cyrl-UZ"/>
              </w:rPr>
              <w:t>1</w:t>
            </w:r>
          </w:p>
        </w:tc>
        <w:tc>
          <w:tcPr>
            <w:tcW w:w="4252" w:type="dxa"/>
          </w:tcPr>
          <w:p w14:paraId="0DF6A80D" w14:textId="6427150D" w:rsidR="00A14FB8" w:rsidRPr="00E61612" w:rsidRDefault="00A14FB8" w:rsidP="00A14FB8">
            <w:pPr>
              <w:tabs>
                <w:tab w:val="left" w:pos="0"/>
              </w:tabs>
              <w:rPr>
                <w:rFonts w:eastAsia="Times New Roman" w:cs="Arial"/>
                <w:color w:val="000000"/>
                <w:szCs w:val="20"/>
                <w:lang w:eastAsia="ru-RU"/>
              </w:rPr>
            </w:pPr>
            <w:r w:rsidRPr="00E72A3A">
              <w:rPr>
                <w:rFonts w:cs="Arial"/>
                <w:bCs/>
                <w:iCs/>
                <w:szCs w:val="20"/>
                <w:lang w:val="en-US"/>
              </w:rPr>
              <w:t>Solar</w:t>
            </w:r>
            <w:r w:rsidRPr="00BB4C08">
              <w:rPr>
                <w:rFonts w:cs="Arial"/>
                <w:bCs/>
                <w:iCs/>
                <w:szCs w:val="20"/>
              </w:rPr>
              <w:t xml:space="preserve"> </w:t>
            </w:r>
            <w:r w:rsidRPr="00E72A3A">
              <w:rPr>
                <w:rFonts w:cs="Arial"/>
                <w:bCs/>
                <w:iCs/>
                <w:szCs w:val="20"/>
                <w:lang w:val="en-US"/>
              </w:rPr>
              <w:t>EDR</w:t>
            </w:r>
            <w:r>
              <w:rPr>
                <w:rFonts w:eastAsia="Times New Roman" w:cs="Arial"/>
                <w:color w:val="000000"/>
                <w:szCs w:val="20"/>
                <w:lang w:eastAsia="ru-RU"/>
              </w:rPr>
              <w:t xml:space="preserve"> </w:t>
            </w:r>
            <w:r w:rsidRPr="00BB4C08">
              <w:rPr>
                <w:rFonts w:eastAsia="Times New Roman" w:cs="Arial"/>
                <w:color w:val="000000"/>
                <w:szCs w:val="20"/>
                <w:lang w:eastAsia="ru-RU"/>
              </w:rPr>
              <w:t xml:space="preserve">– </w:t>
            </w:r>
            <w:r>
              <w:rPr>
                <w:rFonts w:eastAsia="Times New Roman" w:cs="Arial"/>
                <w:color w:val="000000"/>
                <w:szCs w:val="20"/>
                <w:lang w:val="en-US" w:eastAsia="ru-RU"/>
              </w:rPr>
              <w:t>Solar</w:t>
            </w:r>
            <w:r w:rsidRPr="00BB4C08">
              <w:rPr>
                <w:rFonts w:eastAsia="Times New Roman" w:cs="Arial"/>
                <w:color w:val="000000"/>
                <w:szCs w:val="20"/>
                <w:lang w:eastAsia="ru-RU"/>
              </w:rPr>
              <w:t xml:space="preserve"> </w:t>
            </w:r>
            <w:r>
              <w:rPr>
                <w:rFonts w:eastAsia="Times New Roman" w:cs="Arial"/>
                <w:color w:val="000000"/>
                <w:szCs w:val="20"/>
                <w:lang w:eastAsia="ru-RU"/>
              </w:rPr>
              <w:t>(лицензия 3 года)</w:t>
            </w:r>
          </w:p>
        </w:tc>
        <w:tc>
          <w:tcPr>
            <w:tcW w:w="709" w:type="dxa"/>
          </w:tcPr>
          <w:p w14:paraId="4A99C3C7" w14:textId="5129B9FF" w:rsidR="00A14FB8" w:rsidRDefault="00A14FB8" w:rsidP="00A14FB8">
            <w:pPr>
              <w:tabs>
                <w:tab w:val="left" w:pos="0"/>
              </w:tabs>
              <w:jc w:val="center"/>
              <w:rPr>
                <w:rFonts w:cs="Arial"/>
                <w:bCs/>
                <w:szCs w:val="20"/>
              </w:rPr>
            </w:pPr>
            <w:r>
              <w:rPr>
                <w:rFonts w:cs="Arial"/>
                <w:bCs/>
                <w:szCs w:val="20"/>
              </w:rPr>
              <w:t>Шт.</w:t>
            </w:r>
          </w:p>
        </w:tc>
        <w:tc>
          <w:tcPr>
            <w:tcW w:w="851" w:type="dxa"/>
          </w:tcPr>
          <w:p w14:paraId="07F886F5" w14:textId="4AD57528" w:rsidR="00A14FB8" w:rsidRPr="00E61612" w:rsidRDefault="00A14FB8" w:rsidP="00A14FB8">
            <w:pPr>
              <w:tabs>
                <w:tab w:val="left" w:pos="0"/>
              </w:tabs>
              <w:jc w:val="center"/>
              <w:rPr>
                <w:rFonts w:cs="Arial"/>
                <w:bCs/>
                <w:szCs w:val="20"/>
              </w:rPr>
            </w:pPr>
            <w:r>
              <w:rPr>
                <w:rFonts w:cs="Arial"/>
                <w:bCs/>
                <w:szCs w:val="20"/>
                <w:lang w:val="en-US"/>
              </w:rPr>
              <w:t>350</w:t>
            </w:r>
          </w:p>
        </w:tc>
        <w:tc>
          <w:tcPr>
            <w:tcW w:w="1842" w:type="dxa"/>
            <w:shd w:val="clear" w:color="auto" w:fill="auto"/>
            <w:vAlign w:val="center"/>
          </w:tcPr>
          <w:p w14:paraId="645E1A6D" w14:textId="186443C2"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0928B4FF" w14:textId="59882E1C"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14FB8" w:rsidRPr="0058047A" w14:paraId="16DA3B51" w14:textId="77777777" w:rsidTr="00DB3B8C">
        <w:trPr>
          <w:trHeight w:val="119"/>
        </w:trPr>
        <w:tc>
          <w:tcPr>
            <w:tcW w:w="426" w:type="dxa"/>
          </w:tcPr>
          <w:p w14:paraId="1644F347" w14:textId="564F0D04" w:rsidR="00A14FB8" w:rsidRPr="00E61612" w:rsidRDefault="00A14FB8" w:rsidP="00A14FB8">
            <w:pPr>
              <w:tabs>
                <w:tab w:val="left" w:pos="0"/>
              </w:tabs>
              <w:jc w:val="center"/>
              <w:rPr>
                <w:rFonts w:cs="Arial"/>
                <w:bCs/>
                <w:szCs w:val="20"/>
                <w:lang w:val="uz-Cyrl-UZ"/>
              </w:rPr>
            </w:pPr>
          </w:p>
        </w:tc>
        <w:tc>
          <w:tcPr>
            <w:tcW w:w="4252" w:type="dxa"/>
          </w:tcPr>
          <w:p w14:paraId="6E35A7DB" w14:textId="79FC52A0" w:rsidR="00A14FB8" w:rsidRPr="00A14FB8" w:rsidRDefault="00A14FB8" w:rsidP="00A14FB8">
            <w:pPr>
              <w:tabs>
                <w:tab w:val="left" w:pos="0"/>
              </w:tabs>
              <w:rPr>
                <w:rFonts w:eastAsia="Times New Roman" w:cs="Arial"/>
                <w:color w:val="000000"/>
                <w:szCs w:val="20"/>
                <w:lang w:val="en-US" w:eastAsia="ru-RU"/>
              </w:rPr>
            </w:pPr>
            <w:r w:rsidRPr="00E72A3A">
              <w:rPr>
                <w:rFonts w:cs="Arial"/>
                <w:bCs/>
                <w:iCs/>
                <w:szCs w:val="20"/>
                <w:lang w:val="en-US"/>
              </w:rPr>
              <w:t xml:space="preserve">Kaspersky KEDR </w:t>
            </w:r>
            <w:r>
              <w:rPr>
                <w:rFonts w:cs="Arial"/>
                <w:bCs/>
                <w:iCs/>
                <w:szCs w:val="20"/>
                <w:lang w:val="en-US"/>
              </w:rPr>
              <w:t>[</w:t>
            </w:r>
            <w:r w:rsidRPr="00571594">
              <w:rPr>
                <w:rFonts w:cs="Arial"/>
                <w:bCs/>
                <w:iCs/>
                <w:szCs w:val="20"/>
                <w:lang w:val="en-US"/>
              </w:rPr>
              <w:t>Kaspersky Endpoint Detection and Response</w:t>
            </w:r>
            <w:r>
              <w:rPr>
                <w:rFonts w:cs="Arial"/>
                <w:bCs/>
                <w:iCs/>
                <w:szCs w:val="20"/>
                <w:lang w:val="en-US"/>
              </w:rPr>
              <w:t xml:space="preserve">] </w:t>
            </w:r>
            <w:r w:rsidRPr="00E72A3A">
              <w:rPr>
                <w:rFonts w:cs="Arial"/>
                <w:bCs/>
                <w:iCs/>
                <w:szCs w:val="20"/>
                <w:lang w:val="en-US"/>
              </w:rPr>
              <w:t>Expert</w:t>
            </w:r>
            <w:r>
              <w:rPr>
                <w:rFonts w:eastAsia="Times New Roman" w:cs="Arial"/>
                <w:color w:val="000000"/>
                <w:szCs w:val="20"/>
                <w:lang w:val="en-US" w:eastAsia="ru-RU"/>
              </w:rPr>
              <w:t xml:space="preserve"> - </w:t>
            </w:r>
            <w:r w:rsidRPr="00E72A3A">
              <w:rPr>
                <w:rFonts w:cs="Arial"/>
                <w:bCs/>
                <w:iCs/>
                <w:szCs w:val="20"/>
                <w:lang w:val="en-US"/>
              </w:rPr>
              <w:t xml:space="preserve">Kaspersky </w:t>
            </w:r>
            <w:r w:rsidRPr="00BB4C08">
              <w:rPr>
                <w:rFonts w:eastAsia="Times New Roman" w:cs="Arial"/>
                <w:color w:val="000000"/>
                <w:szCs w:val="20"/>
                <w:lang w:val="en-US" w:eastAsia="ru-RU"/>
              </w:rPr>
              <w:t>(</w:t>
            </w:r>
            <w:r>
              <w:rPr>
                <w:rFonts w:eastAsia="Times New Roman" w:cs="Arial"/>
                <w:color w:val="000000"/>
                <w:szCs w:val="20"/>
                <w:lang w:eastAsia="ru-RU"/>
              </w:rPr>
              <w:t>лицензия</w:t>
            </w:r>
            <w:r w:rsidRPr="00BB4C08">
              <w:rPr>
                <w:rFonts w:eastAsia="Times New Roman" w:cs="Arial"/>
                <w:color w:val="000000"/>
                <w:szCs w:val="20"/>
                <w:lang w:val="en-US" w:eastAsia="ru-RU"/>
              </w:rPr>
              <w:t xml:space="preserve"> </w:t>
            </w:r>
            <w:r w:rsidRPr="00FF486D">
              <w:rPr>
                <w:rFonts w:eastAsia="Times New Roman" w:cs="Arial"/>
                <w:color w:val="000000"/>
                <w:szCs w:val="20"/>
                <w:lang w:val="en-US" w:eastAsia="ru-RU"/>
              </w:rPr>
              <w:t>3</w:t>
            </w:r>
            <w:r w:rsidRPr="00BB4C08">
              <w:rPr>
                <w:rFonts w:eastAsia="Times New Roman" w:cs="Arial"/>
                <w:color w:val="000000"/>
                <w:szCs w:val="20"/>
                <w:lang w:val="en-US" w:eastAsia="ru-RU"/>
              </w:rPr>
              <w:t xml:space="preserve"> </w:t>
            </w:r>
            <w:r>
              <w:rPr>
                <w:rFonts w:eastAsia="Times New Roman" w:cs="Arial"/>
                <w:color w:val="000000"/>
                <w:szCs w:val="20"/>
                <w:lang w:eastAsia="ru-RU"/>
              </w:rPr>
              <w:t>года</w:t>
            </w:r>
            <w:r w:rsidRPr="00BB4C08">
              <w:rPr>
                <w:rFonts w:eastAsia="Times New Roman" w:cs="Arial"/>
                <w:color w:val="000000"/>
                <w:szCs w:val="20"/>
                <w:lang w:val="en-US" w:eastAsia="ru-RU"/>
              </w:rPr>
              <w:t>)</w:t>
            </w:r>
          </w:p>
        </w:tc>
        <w:tc>
          <w:tcPr>
            <w:tcW w:w="709" w:type="dxa"/>
            <w:vAlign w:val="center"/>
          </w:tcPr>
          <w:p w14:paraId="1B757E30" w14:textId="017AA136" w:rsidR="00A14FB8" w:rsidRDefault="00A14FB8" w:rsidP="00A14FB8">
            <w:pPr>
              <w:tabs>
                <w:tab w:val="left" w:pos="0"/>
              </w:tabs>
              <w:jc w:val="center"/>
              <w:rPr>
                <w:rFonts w:cs="Arial"/>
                <w:bCs/>
                <w:szCs w:val="20"/>
              </w:rPr>
            </w:pPr>
            <w:r>
              <w:rPr>
                <w:rFonts w:cs="Arial"/>
                <w:bCs/>
                <w:szCs w:val="20"/>
              </w:rPr>
              <w:t>Шт.</w:t>
            </w:r>
          </w:p>
        </w:tc>
        <w:tc>
          <w:tcPr>
            <w:tcW w:w="851" w:type="dxa"/>
            <w:vAlign w:val="center"/>
          </w:tcPr>
          <w:p w14:paraId="0576B435" w14:textId="2F11A14E" w:rsidR="00A14FB8" w:rsidRPr="00E61612" w:rsidRDefault="00A14FB8" w:rsidP="00A14FB8">
            <w:pPr>
              <w:tabs>
                <w:tab w:val="left" w:pos="0"/>
              </w:tabs>
              <w:jc w:val="center"/>
              <w:rPr>
                <w:rFonts w:cs="Arial"/>
                <w:bCs/>
                <w:szCs w:val="20"/>
              </w:rPr>
            </w:pPr>
            <w:r>
              <w:rPr>
                <w:rFonts w:cs="Arial"/>
                <w:bCs/>
                <w:szCs w:val="20"/>
                <w:lang w:val="en-US"/>
              </w:rPr>
              <w:t>350</w:t>
            </w:r>
          </w:p>
        </w:tc>
        <w:tc>
          <w:tcPr>
            <w:tcW w:w="1842" w:type="dxa"/>
            <w:shd w:val="clear" w:color="auto" w:fill="auto"/>
            <w:vAlign w:val="center"/>
          </w:tcPr>
          <w:p w14:paraId="35EC14A5" w14:textId="585DD0B2"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3CE0CB0B" w14:textId="221C256A"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14FB8" w:rsidRPr="0058047A" w14:paraId="7E126BC9" w14:textId="77777777" w:rsidTr="00DB3B8C">
        <w:trPr>
          <w:trHeight w:val="119"/>
        </w:trPr>
        <w:tc>
          <w:tcPr>
            <w:tcW w:w="426" w:type="dxa"/>
          </w:tcPr>
          <w:p w14:paraId="4D224F7E" w14:textId="31B33BBB" w:rsidR="00A14FB8" w:rsidRPr="00A14FB8" w:rsidRDefault="00A14FB8" w:rsidP="00A14FB8">
            <w:pPr>
              <w:tabs>
                <w:tab w:val="left" w:pos="0"/>
              </w:tabs>
              <w:jc w:val="center"/>
              <w:rPr>
                <w:rFonts w:cs="Arial"/>
                <w:bCs/>
                <w:szCs w:val="20"/>
                <w:lang w:val="uz-Cyrl-UZ"/>
              </w:rPr>
            </w:pPr>
          </w:p>
        </w:tc>
        <w:tc>
          <w:tcPr>
            <w:tcW w:w="4252" w:type="dxa"/>
          </w:tcPr>
          <w:p w14:paraId="38507009" w14:textId="52660035" w:rsidR="00A14FB8" w:rsidRPr="00E61612" w:rsidRDefault="00A14FB8" w:rsidP="00A14FB8">
            <w:pPr>
              <w:tabs>
                <w:tab w:val="left" w:pos="0"/>
              </w:tabs>
              <w:rPr>
                <w:rFonts w:eastAsia="Times New Roman" w:cs="Arial"/>
                <w:color w:val="000000"/>
                <w:szCs w:val="20"/>
                <w:lang w:eastAsia="ru-RU"/>
              </w:rPr>
            </w:pPr>
            <w:proofErr w:type="spellStart"/>
            <w:r w:rsidRPr="00E72A3A">
              <w:rPr>
                <w:rFonts w:cs="Arial"/>
                <w:bCs/>
                <w:iCs/>
                <w:szCs w:val="20"/>
                <w:lang w:val="en-US"/>
              </w:rPr>
              <w:t>PTSecurity</w:t>
            </w:r>
            <w:proofErr w:type="spellEnd"/>
            <w:r w:rsidRPr="00E72A3A">
              <w:rPr>
                <w:rFonts w:cs="Arial"/>
                <w:bCs/>
                <w:iCs/>
                <w:szCs w:val="20"/>
                <w:lang w:val="en-US"/>
              </w:rPr>
              <w:t xml:space="preserve"> (</w:t>
            </w:r>
            <w:r w:rsidRPr="00E72A3A">
              <w:rPr>
                <w:rFonts w:cs="Arial"/>
                <w:bCs/>
                <w:iCs/>
                <w:szCs w:val="20"/>
              </w:rPr>
              <w:t>М</w:t>
            </w:r>
            <w:proofErr w:type="spellStart"/>
            <w:r w:rsidRPr="00E72A3A">
              <w:rPr>
                <w:rFonts w:cs="Arial"/>
                <w:bCs/>
                <w:iCs/>
                <w:szCs w:val="20"/>
                <w:lang w:val="en-US"/>
              </w:rPr>
              <w:t>axPatrolEDR</w:t>
            </w:r>
            <w:proofErr w:type="spellEnd"/>
            <w:r w:rsidRPr="00E72A3A">
              <w:rPr>
                <w:rFonts w:cs="Arial"/>
                <w:bCs/>
                <w:iCs/>
                <w:szCs w:val="20"/>
                <w:lang w:val="en-US"/>
              </w:rPr>
              <w:t>)</w:t>
            </w:r>
            <w:r>
              <w:rPr>
                <w:rFonts w:cs="Arial"/>
                <w:bCs/>
                <w:iCs/>
                <w:szCs w:val="20"/>
                <w:lang w:val="en-US"/>
              </w:rPr>
              <w:t xml:space="preserve"> </w:t>
            </w:r>
            <w:r>
              <w:rPr>
                <w:rFonts w:eastAsia="Times New Roman" w:cs="Arial"/>
                <w:color w:val="000000"/>
                <w:szCs w:val="20"/>
                <w:lang w:eastAsia="ru-RU"/>
              </w:rPr>
              <w:t>(лицензия 3 года)</w:t>
            </w:r>
          </w:p>
        </w:tc>
        <w:tc>
          <w:tcPr>
            <w:tcW w:w="709" w:type="dxa"/>
            <w:vAlign w:val="center"/>
          </w:tcPr>
          <w:p w14:paraId="00E6EC41" w14:textId="257AE1DF" w:rsidR="00A14FB8" w:rsidRDefault="00A14FB8" w:rsidP="00A14FB8">
            <w:pPr>
              <w:tabs>
                <w:tab w:val="left" w:pos="0"/>
              </w:tabs>
              <w:jc w:val="center"/>
              <w:rPr>
                <w:rFonts w:cs="Arial"/>
                <w:bCs/>
                <w:szCs w:val="20"/>
              </w:rPr>
            </w:pPr>
            <w:r>
              <w:rPr>
                <w:rFonts w:cs="Arial"/>
                <w:bCs/>
                <w:szCs w:val="20"/>
              </w:rPr>
              <w:t>Шт.</w:t>
            </w:r>
          </w:p>
        </w:tc>
        <w:tc>
          <w:tcPr>
            <w:tcW w:w="851" w:type="dxa"/>
            <w:vAlign w:val="center"/>
          </w:tcPr>
          <w:p w14:paraId="36022B11" w14:textId="073AF061" w:rsidR="00A14FB8" w:rsidRPr="00E61612" w:rsidRDefault="00A14FB8" w:rsidP="00A14FB8">
            <w:pPr>
              <w:tabs>
                <w:tab w:val="left" w:pos="0"/>
              </w:tabs>
              <w:jc w:val="center"/>
              <w:rPr>
                <w:rFonts w:cs="Arial"/>
                <w:bCs/>
                <w:szCs w:val="20"/>
              </w:rPr>
            </w:pPr>
            <w:r>
              <w:rPr>
                <w:rFonts w:cs="Arial"/>
                <w:bCs/>
                <w:szCs w:val="20"/>
                <w:lang w:val="en-US"/>
              </w:rPr>
              <w:t>350</w:t>
            </w:r>
          </w:p>
        </w:tc>
        <w:tc>
          <w:tcPr>
            <w:tcW w:w="1842" w:type="dxa"/>
            <w:shd w:val="clear" w:color="auto" w:fill="auto"/>
            <w:vAlign w:val="center"/>
          </w:tcPr>
          <w:p w14:paraId="0C3B0086" w14:textId="2CD42ACD"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4E8FCF59" w14:textId="627AC566"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14FB8" w:rsidRPr="0058047A" w14:paraId="2FEF142C" w14:textId="77777777" w:rsidTr="00DB3B8C">
        <w:trPr>
          <w:trHeight w:val="119"/>
        </w:trPr>
        <w:tc>
          <w:tcPr>
            <w:tcW w:w="426" w:type="dxa"/>
          </w:tcPr>
          <w:p w14:paraId="62564E0D" w14:textId="44073047" w:rsidR="00A14FB8" w:rsidRPr="00A14FB8" w:rsidRDefault="00A14FB8" w:rsidP="00A14FB8">
            <w:pPr>
              <w:tabs>
                <w:tab w:val="left" w:pos="0"/>
              </w:tabs>
              <w:jc w:val="center"/>
              <w:rPr>
                <w:rFonts w:cs="Arial"/>
                <w:bCs/>
                <w:szCs w:val="20"/>
                <w:lang w:val="uz-Cyrl-UZ"/>
              </w:rPr>
            </w:pPr>
          </w:p>
        </w:tc>
        <w:tc>
          <w:tcPr>
            <w:tcW w:w="4252" w:type="dxa"/>
          </w:tcPr>
          <w:p w14:paraId="23FD26AF" w14:textId="7B24649E" w:rsidR="00A14FB8" w:rsidRPr="00A14FB8" w:rsidRDefault="00A14FB8" w:rsidP="00A14FB8">
            <w:pPr>
              <w:tabs>
                <w:tab w:val="left" w:pos="0"/>
              </w:tabs>
              <w:rPr>
                <w:rFonts w:eastAsia="Times New Roman" w:cs="Arial"/>
                <w:color w:val="000000"/>
                <w:szCs w:val="20"/>
                <w:lang w:val="en-US" w:eastAsia="ru-RU"/>
              </w:rPr>
            </w:pPr>
            <w:r w:rsidRPr="00EB0307">
              <w:rPr>
                <w:lang w:val="en-US"/>
              </w:rPr>
              <w:t>Trend Micro Apex One On-premises</w:t>
            </w:r>
            <w:r>
              <w:rPr>
                <w:lang w:val="en-US"/>
              </w:rPr>
              <w:t xml:space="preserve"> + </w:t>
            </w:r>
            <w:r w:rsidRPr="00EB0307">
              <w:rPr>
                <w:lang w:val="en-US"/>
              </w:rPr>
              <w:t>Trend Micro Apex One Endpoint Sensor (on-premises)</w:t>
            </w:r>
            <w:r>
              <w:rPr>
                <w:lang w:val="en-US"/>
              </w:rPr>
              <w:t xml:space="preserve"> – Trend Micro </w:t>
            </w:r>
            <w:r w:rsidRPr="00EB0307">
              <w:rPr>
                <w:rFonts w:eastAsia="Times New Roman" w:cs="Arial"/>
                <w:color w:val="000000"/>
                <w:szCs w:val="20"/>
                <w:lang w:val="en-US" w:eastAsia="ru-RU"/>
              </w:rPr>
              <w:t>(</w:t>
            </w:r>
            <w:r>
              <w:rPr>
                <w:rFonts w:eastAsia="Times New Roman" w:cs="Arial"/>
                <w:color w:val="000000"/>
                <w:szCs w:val="20"/>
                <w:lang w:eastAsia="ru-RU"/>
              </w:rPr>
              <w:t>лицензия</w:t>
            </w:r>
            <w:r w:rsidRPr="00EB0307">
              <w:rPr>
                <w:rFonts w:eastAsia="Times New Roman" w:cs="Arial"/>
                <w:color w:val="000000"/>
                <w:szCs w:val="20"/>
                <w:lang w:val="en-US" w:eastAsia="ru-RU"/>
              </w:rPr>
              <w:t xml:space="preserve"> 3 </w:t>
            </w:r>
            <w:r>
              <w:rPr>
                <w:rFonts w:eastAsia="Times New Roman" w:cs="Arial"/>
                <w:color w:val="000000"/>
                <w:szCs w:val="20"/>
                <w:lang w:eastAsia="ru-RU"/>
              </w:rPr>
              <w:t>года</w:t>
            </w:r>
            <w:r w:rsidRPr="00EB0307">
              <w:rPr>
                <w:rFonts w:eastAsia="Times New Roman" w:cs="Arial"/>
                <w:color w:val="000000"/>
                <w:szCs w:val="20"/>
                <w:lang w:val="en-US" w:eastAsia="ru-RU"/>
              </w:rPr>
              <w:t>)</w:t>
            </w:r>
          </w:p>
        </w:tc>
        <w:tc>
          <w:tcPr>
            <w:tcW w:w="709" w:type="dxa"/>
            <w:vAlign w:val="center"/>
          </w:tcPr>
          <w:p w14:paraId="41C1D8DF" w14:textId="21426520" w:rsidR="00A14FB8" w:rsidRDefault="00A14FB8" w:rsidP="00A14FB8">
            <w:pPr>
              <w:tabs>
                <w:tab w:val="left" w:pos="0"/>
              </w:tabs>
              <w:jc w:val="center"/>
              <w:rPr>
                <w:rFonts w:cs="Arial"/>
                <w:bCs/>
                <w:szCs w:val="20"/>
              </w:rPr>
            </w:pPr>
            <w:r>
              <w:rPr>
                <w:rFonts w:cs="Arial"/>
                <w:bCs/>
                <w:szCs w:val="20"/>
              </w:rPr>
              <w:t>Шт.</w:t>
            </w:r>
          </w:p>
        </w:tc>
        <w:tc>
          <w:tcPr>
            <w:tcW w:w="851" w:type="dxa"/>
            <w:vAlign w:val="center"/>
          </w:tcPr>
          <w:p w14:paraId="44A9BFEC" w14:textId="13855785" w:rsidR="00A14FB8" w:rsidRPr="00E61612" w:rsidRDefault="00A14FB8" w:rsidP="00A14FB8">
            <w:pPr>
              <w:tabs>
                <w:tab w:val="left" w:pos="0"/>
              </w:tabs>
              <w:jc w:val="center"/>
              <w:rPr>
                <w:rFonts w:cs="Arial"/>
                <w:bCs/>
                <w:szCs w:val="20"/>
              </w:rPr>
            </w:pPr>
            <w:r>
              <w:rPr>
                <w:rFonts w:cs="Arial"/>
                <w:bCs/>
                <w:szCs w:val="20"/>
                <w:lang w:val="en-US"/>
              </w:rPr>
              <w:t>350</w:t>
            </w:r>
          </w:p>
        </w:tc>
        <w:tc>
          <w:tcPr>
            <w:tcW w:w="1842" w:type="dxa"/>
            <w:shd w:val="clear" w:color="auto" w:fill="auto"/>
            <w:vAlign w:val="center"/>
          </w:tcPr>
          <w:p w14:paraId="3F34A391" w14:textId="1AF3CC79"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6173BB8E" w14:textId="15F7FF72"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14FB8" w:rsidRPr="0058047A" w14:paraId="57B21DC0" w14:textId="77777777" w:rsidTr="00DB3B8C">
        <w:trPr>
          <w:trHeight w:val="119"/>
        </w:trPr>
        <w:tc>
          <w:tcPr>
            <w:tcW w:w="426" w:type="dxa"/>
          </w:tcPr>
          <w:p w14:paraId="01E5B0CF" w14:textId="76813AD5" w:rsidR="00A14FB8" w:rsidRPr="00A14FB8" w:rsidRDefault="00A31F43" w:rsidP="00A14FB8">
            <w:pPr>
              <w:tabs>
                <w:tab w:val="left" w:pos="0"/>
              </w:tabs>
              <w:jc w:val="center"/>
              <w:rPr>
                <w:rFonts w:cs="Arial"/>
                <w:bCs/>
                <w:szCs w:val="20"/>
                <w:lang w:val="uz-Cyrl-UZ"/>
              </w:rPr>
            </w:pPr>
            <w:r>
              <w:rPr>
                <w:rFonts w:cs="Arial"/>
                <w:bCs/>
                <w:szCs w:val="20"/>
                <w:lang w:val="uz-Cyrl-UZ"/>
              </w:rPr>
              <w:t>2</w:t>
            </w:r>
          </w:p>
        </w:tc>
        <w:tc>
          <w:tcPr>
            <w:tcW w:w="4252" w:type="dxa"/>
          </w:tcPr>
          <w:p w14:paraId="63BC99FD" w14:textId="7D7B3D03" w:rsidR="00A14FB8" w:rsidRPr="00E61612" w:rsidRDefault="00A14FB8" w:rsidP="00A14FB8">
            <w:pPr>
              <w:tabs>
                <w:tab w:val="left" w:pos="0"/>
              </w:tabs>
              <w:rPr>
                <w:rFonts w:eastAsia="Times New Roman" w:cs="Arial"/>
                <w:color w:val="000000"/>
                <w:szCs w:val="20"/>
                <w:lang w:eastAsia="ru-RU"/>
              </w:rPr>
            </w:pPr>
            <w:r w:rsidRPr="008E532D">
              <w:rPr>
                <w:rFonts w:eastAsia="Times New Roman" w:cs="Arial"/>
                <w:color w:val="000000"/>
                <w:szCs w:val="20"/>
                <w:lang w:eastAsia="ru-RU"/>
              </w:rPr>
              <w:t xml:space="preserve">Стоимость Технической поддержки (на срок </w:t>
            </w:r>
            <w:r>
              <w:rPr>
                <w:rFonts w:eastAsia="Times New Roman" w:cs="Arial"/>
                <w:color w:val="000000"/>
                <w:szCs w:val="20"/>
                <w:lang w:eastAsia="ru-RU"/>
              </w:rPr>
              <w:t>3</w:t>
            </w:r>
            <w:r w:rsidRPr="008E532D">
              <w:rPr>
                <w:rFonts w:eastAsia="Times New Roman" w:cs="Arial"/>
                <w:color w:val="000000"/>
                <w:szCs w:val="20"/>
                <w:lang w:eastAsia="ru-RU"/>
              </w:rPr>
              <w:t xml:space="preserve"> </w:t>
            </w:r>
            <w:r>
              <w:rPr>
                <w:rFonts w:eastAsia="Times New Roman" w:cs="Arial"/>
                <w:color w:val="000000"/>
                <w:szCs w:val="20"/>
                <w:lang w:eastAsia="ru-RU"/>
              </w:rPr>
              <w:t>года</w:t>
            </w:r>
            <w:r w:rsidRPr="008E532D">
              <w:rPr>
                <w:rFonts w:eastAsia="Times New Roman" w:cs="Arial"/>
                <w:color w:val="000000"/>
                <w:szCs w:val="20"/>
                <w:lang w:eastAsia="ru-RU"/>
              </w:rPr>
              <w:t>)</w:t>
            </w:r>
            <w:r>
              <w:rPr>
                <w:rFonts w:cs="Arial"/>
                <w:bCs/>
                <w:i/>
                <w:iCs/>
                <w:szCs w:val="20"/>
              </w:rPr>
              <w:t xml:space="preserve"> ………………(</w:t>
            </w:r>
            <w:r w:rsidRPr="00370C08">
              <w:rPr>
                <w:rFonts w:cs="Arial"/>
                <w:bCs/>
                <w:i/>
                <w:iCs/>
                <w:sz w:val="18"/>
                <w:szCs w:val="20"/>
              </w:rPr>
              <w:t>дополнить при необходимости)</w:t>
            </w:r>
          </w:p>
        </w:tc>
        <w:tc>
          <w:tcPr>
            <w:tcW w:w="709" w:type="dxa"/>
          </w:tcPr>
          <w:p w14:paraId="556C5FDE" w14:textId="71BC27E5" w:rsidR="00A14FB8" w:rsidRDefault="00A14FB8" w:rsidP="00A14FB8">
            <w:pPr>
              <w:tabs>
                <w:tab w:val="left" w:pos="0"/>
              </w:tabs>
              <w:jc w:val="center"/>
              <w:rPr>
                <w:rFonts w:cs="Arial"/>
                <w:bCs/>
                <w:szCs w:val="20"/>
              </w:rPr>
            </w:pPr>
            <w:r>
              <w:rPr>
                <w:rFonts w:cs="Arial"/>
                <w:bCs/>
                <w:szCs w:val="20"/>
              </w:rPr>
              <w:t>Год</w:t>
            </w:r>
          </w:p>
        </w:tc>
        <w:tc>
          <w:tcPr>
            <w:tcW w:w="851" w:type="dxa"/>
          </w:tcPr>
          <w:p w14:paraId="39A6BA24" w14:textId="4D45BE21" w:rsidR="00A14FB8" w:rsidRPr="00A14FB8" w:rsidRDefault="00A14FB8" w:rsidP="00A14FB8">
            <w:pPr>
              <w:tabs>
                <w:tab w:val="left" w:pos="0"/>
              </w:tabs>
              <w:jc w:val="center"/>
              <w:rPr>
                <w:rFonts w:cs="Arial"/>
                <w:bCs/>
                <w:szCs w:val="20"/>
                <w:lang w:val="uz-Cyrl-UZ"/>
              </w:rPr>
            </w:pPr>
            <w:r w:rsidRPr="00A14FB8">
              <w:rPr>
                <w:rFonts w:cs="Arial"/>
                <w:bCs/>
                <w:szCs w:val="20"/>
                <w:lang w:val="uz-Cyrl-UZ"/>
              </w:rPr>
              <w:t>3</w:t>
            </w:r>
          </w:p>
        </w:tc>
        <w:tc>
          <w:tcPr>
            <w:tcW w:w="1842" w:type="dxa"/>
            <w:shd w:val="clear" w:color="auto" w:fill="auto"/>
            <w:vAlign w:val="center"/>
          </w:tcPr>
          <w:p w14:paraId="4C3FBF89" w14:textId="660F88CF"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44A3B70C" w14:textId="7D006994" w:rsidR="00A14FB8" w:rsidRPr="00E61612" w:rsidRDefault="00A14FB8" w:rsidP="00A14FB8">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14FB8" w:rsidRPr="0058047A" w14:paraId="4B7A9120" w14:textId="77777777" w:rsidTr="005A7E4C">
        <w:trPr>
          <w:trHeight w:val="119"/>
        </w:trPr>
        <w:tc>
          <w:tcPr>
            <w:tcW w:w="9923" w:type="dxa"/>
            <w:gridSpan w:val="6"/>
          </w:tcPr>
          <w:p w14:paraId="3CF62F1F" w14:textId="6AAEAB36" w:rsidR="00A14FB8" w:rsidRPr="00E61612" w:rsidRDefault="00A14FB8" w:rsidP="00A14FB8">
            <w:pPr>
              <w:tabs>
                <w:tab w:val="left" w:pos="0"/>
              </w:tabs>
              <w:jc w:val="center"/>
              <w:rPr>
                <w:rFonts w:cs="Arial"/>
                <w:bCs/>
                <w:iCs/>
                <w:szCs w:val="20"/>
                <w:highlight w:val="darkGray"/>
              </w:rPr>
            </w:pPr>
            <w:r>
              <w:rPr>
                <w:rFonts w:cs="Arial"/>
                <w:b/>
                <w:bCs/>
                <w:szCs w:val="20"/>
                <w:lang w:val="uz-Cyrl-UZ"/>
              </w:rPr>
              <w:t>Лот 4</w:t>
            </w:r>
          </w:p>
        </w:tc>
      </w:tr>
      <w:tr w:rsidR="00A31F43" w:rsidRPr="0058047A" w14:paraId="16A5B469" w14:textId="77777777" w:rsidTr="00E21358">
        <w:trPr>
          <w:trHeight w:val="119"/>
        </w:trPr>
        <w:tc>
          <w:tcPr>
            <w:tcW w:w="426" w:type="dxa"/>
          </w:tcPr>
          <w:p w14:paraId="2EBCDAA6" w14:textId="49A9A81E" w:rsidR="00A31F43" w:rsidRDefault="00A31F43" w:rsidP="00A31F43">
            <w:pPr>
              <w:tabs>
                <w:tab w:val="left" w:pos="0"/>
              </w:tabs>
              <w:jc w:val="center"/>
              <w:rPr>
                <w:rFonts w:cs="Arial"/>
                <w:bCs/>
                <w:szCs w:val="20"/>
                <w:lang w:val="uz-Cyrl-UZ"/>
              </w:rPr>
            </w:pPr>
            <w:r>
              <w:rPr>
                <w:rFonts w:cs="Arial"/>
                <w:bCs/>
                <w:szCs w:val="20"/>
                <w:lang w:val="uz-Cyrl-UZ"/>
              </w:rPr>
              <w:t>1</w:t>
            </w:r>
          </w:p>
        </w:tc>
        <w:tc>
          <w:tcPr>
            <w:tcW w:w="4252" w:type="dxa"/>
          </w:tcPr>
          <w:p w14:paraId="1E1CD811" w14:textId="5BA3E4DA" w:rsidR="00A31F43" w:rsidRPr="00A31F43" w:rsidRDefault="00A31F43" w:rsidP="00A31F43">
            <w:pPr>
              <w:tabs>
                <w:tab w:val="left" w:pos="0"/>
              </w:tabs>
              <w:rPr>
                <w:rFonts w:cs="Arial"/>
                <w:bCs/>
                <w:iCs/>
                <w:szCs w:val="20"/>
              </w:rPr>
            </w:pPr>
            <w:r w:rsidRPr="00A31F43">
              <w:rPr>
                <w:rFonts w:cs="Arial"/>
                <w:bCs/>
                <w:iCs/>
                <w:szCs w:val="20"/>
              </w:rPr>
              <w:t xml:space="preserve">Лицензия </w:t>
            </w:r>
            <w:r w:rsidRPr="00A31F43">
              <w:rPr>
                <w:rFonts w:cs="Arial"/>
                <w:bCs/>
                <w:iCs/>
                <w:szCs w:val="20"/>
                <w:lang w:val="en-US"/>
              </w:rPr>
              <w:t>NAC</w:t>
            </w:r>
            <w:r w:rsidRPr="00A31F43">
              <w:rPr>
                <w:rFonts w:cs="Arial"/>
                <w:bCs/>
                <w:iCs/>
                <w:szCs w:val="20"/>
              </w:rPr>
              <w:t xml:space="preserve"> (</w:t>
            </w:r>
            <w:r w:rsidRPr="00A31F43">
              <w:rPr>
                <w:rFonts w:cs="Arial"/>
                <w:bCs/>
                <w:iCs/>
                <w:szCs w:val="20"/>
                <w:lang w:val="en-US"/>
              </w:rPr>
              <w:t>Network</w:t>
            </w:r>
            <w:r w:rsidRPr="00A31F43">
              <w:rPr>
                <w:rFonts w:cs="Arial"/>
                <w:bCs/>
                <w:iCs/>
                <w:szCs w:val="20"/>
              </w:rPr>
              <w:t xml:space="preserve"> </w:t>
            </w:r>
            <w:r w:rsidRPr="00A31F43">
              <w:rPr>
                <w:rFonts w:cs="Arial"/>
                <w:bCs/>
                <w:iCs/>
                <w:szCs w:val="20"/>
                <w:lang w:val="en-US"/>
              </w:rPr>
              <w:t>Access</w:t>
            </w:r>
            <w:r w:rsidRPr="00A31F43">
              <w:rPr>
                <w:rFonts w:cs="Arial"/>
                <w:bCs/>
                <w:iCs/>
                <w:szCs w:val="20"/>
              </w:rPr>
              <w:t xml:space="preserve"> </w:t>
            </w:r>
            <w:r w:rsidRPr="00A31F43">
              <w:rPr>
                <w:rFonts w:cs="Arial"/>
                <w:bCs/>
                <w:iCs/>
                <w:szCs w:val="20"/>
                <w:lang w:val="en-US"/>
              </w:rPr>
              <w:t>Control</w:t>
            </w:r>
            <w:r w:rsidRPr="00A31F43">
              <w:rPr>
                <w:rFonts w:cs="Arial"/>
                <w:bCs/>
                <w:iCs/>
                <w:szCs w:val="20"/>
              </w:rPr>
              <w:t>), срок 3 года</w:t>
            </w:r>
          </w:p>
        </w:tc>
        <w:tc>
          <w:tcPr>
            <w:tcW w:w="709" w:type="dxa"/>
            <w:vAlign w:val="center"/>
          </w:tcPr>
          <w:p w14:paraId="5399BBC6" w14:textId="57736AC4" w:rsidR="00A31F43" w:rsidRDefault="00A31F43" w:rsidP="00A31F43">
            <w:pPr>
              <w:tabs>
                <w:tab w:val="left" w:pos="0"/>
              </w:tabs>
              <w:jc w:val="center"/>
              <w:rPr>
                <w:rFonts w:cs="Arial"/>
                <w:bCs/>
                <w:szCs w:val="20"/>
              </w:rPr>
            </w:pPr>
            <w:r>
              <w:rPr>
                <w:rFonts w:cs="Arial"/>
                <w:bCs/>
                <w:szCs w:val="20"/>
              </w:rPr>
              <w:t>Шт.</w:t>
            </w:r>
          </w:p>
        </w:tc>
        <w:tc>
          <w:tcPr>
            <w:tcW w:w="851" w:type="dxa"/>
          </w:tcPr>
          <w:p w14:paraId="4BC56C3A" w14:textId="01D3D87E" w:rsidR="00A31F43" w:rsidRPr="00A31F43" w:rsidRDefault="00A31F43" w:rsidP="00A31F43">
            <w:pPr>
              <w:tabs>
                <w:tab w:val="left" w:pos="0"/>
              </w:tabs>
              <w:jc w:val="center"/>
              <w:rPr>
                <w:rFonts w:cs="Arial"/>
                <w:bCs/>
                <w:szCs w:val="20"/>
              </w:rPr>
            </w:pPr>
            <w:r>
              <w:rPr>
                <w:rFonts w:cs="Arial"/>
                <w:bCs/>
                <w:szCs w:val="20"/>
                <w:lang w:val="en-US"/>
              </w:rPr>
              <w:t>350</w:t>
            </w:r>
          </w:p>
        </w:tc>
        <w:tc>
          <w:tcPr>
            <w:tcW w:w="1842" w:type="dxa"/>
            <w:shd w:val="clear" w:color="auto" w:fill="auto"/>
            <w:vAlign w:val="center"/>
          </w:tcPr>
          <w:p w14:paraId="6FD5C9FB" w14:textId="372513D8" w:rsidR="00A31F43" w:rsidRPr="00ED61CB" w:rsidRDefault="00A31F43" w:rsidP="00A31F43">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77B28503" w14:textId="2477168C" w:rsidR="00A31F43" w:rsidRPr="00ED61CB" w:rsidRDefault="00A31F43" w:rsidP="00A31F43">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A31F43" w:rsidRPr="0058047A" w14:paraId="648535A2" w14:textId="77777777" w:rsidTr="00E21358">
        <w:trPr>
          <w:trHeight w:val="119"/>
        </w:trPr>
        <w:tc>
          <w:tcPr>
            <w:tcW w:w="426" w:type="dxa"/>
          </w:tcPr>
          <w:p w14:paraId="381E62CD" w14:textId="0CA372A6" w:rsidR="00A31F43" w:rsidRPr="00A14FB8" w:rsidRDefault="00A31F43" w:rsidP="00A31F43">
            <w:pPr>
              <w:tabs>
                <w:tab w:val="left" w:pos="0"/>
              </w:tabs>
              <w:jc w:val="center"/>
              <w:rPr>
                <w:rFonts w:cs="Arial"/>
                <w:bCs/>
                <w:szCs w:val="20"/>
                <w:lang w:val="uz-Cyrl-UZ"/>
              </w:rPr>
            </w:pPr>
          </w:p>
        </w:tc>
        <w:tc>
          <w:tcPr>
            <w:tcW w:w="4252" w:type="dxa"/>
          </w:tcPr>
          <w:p w14:paraId="00C114B7" w14:textId="4FBA5835" w:rsidR="00A31F43" w:rsidRPr="00E61612" w:rsidRDefault="00A31F43" w:rsidP="00A31F43">
            <w:pPr>
              <w:tabs>
                <w:tab w:val="left" w:pos="0"/>
              </w:tabs>
              <w:rPr>
                <w:rFonts w:eastAsia="Times New Roman" w:cs="Arial"/>
                <w:color w:val="000000"/>
                <w:szCs w:val="20"/>
                <w:lang w:eastAsia="ru-RU"/>
              </w:rPr>
            </w:pPr>
            <w:r>
              <w:rPr>
                <w:rFonts w:cs="Arial"/>
                <w:bCs/>
                <w:iCs/>
                <w:szCs w:val="20"/>
                <w:lang w:val="en-US"/>
              </w:rPr>
              <w:t>Cisco</w:t>
            </w:r>
            <w:r w:rsidRPr="00456FD1">
              <w:rPr>
                <w:rFonts w:cs="Arial"/>
                <w:bCs/>
                <w:iCs/>
                <w:szCs w:val="20"/>
              </w:rPr>
              <w:t xml:space="preserve"> – </w:t>
            </w:r>
            <w:r>
              <w:rPr>
                <w:rFonts w:cs="Arial"/>
                <w:bCs/>
                <w:iCs/>
                <w:szCs w:val="20"/>
                <w:lang w:val="en-US"/>
              </w:rPr>
              <w:t>Cisco</w:t>
            </w:r>
            <w:r w:rsidRPr="00456FD1">
              <w:rPr>
                <w:rFonts w:cs="Arial"/>
                <w:bCs/>
                <w:iCs/>
                <w:szCs w:val="20"/>
              </w:rPr>
              <w:t xml:space="preserve"> </w:t>
            </w:r>
            <w:r>
              <w:rPr>
                <w:rFonts w:cs="Arial"/>
                <w:bCs/>
                <w:iCs/>
                <w:szCs w:val="20"/>
                <w:lang w:val="en-US"/>
              </w:rPr>
              <w:t>ISE</w:t>
            </w:r>
            <w:r w:rsidRPr="00456FD1">
              <w:rPr>
                <w:rFonts w:cs="Arial"/>
                <w:bCs/>
                <w:iCs/>
                <w:szCs w:val="20"/>
              </w:rPr>
              <w:t xml:space="preserve"> </w:t>
            </w:r>
            <w:r>
              <w:rPr>
                <w:rFonts w:cs="Arial"/>
                <w:bCs/>
                <w:iCs/>
                <w:szCs w:val="20"/>
                <w:lang w:val="en-US"/>
              </w:rPr>
              <w:t>NAC</w:t>
            </w:r>
            <w:r w:rsidRPr="00456FD1">
              <w:rPr>
                <w:rFonts w:cs="Arial"/>
                <w:bCs/>
                <w:iCs/>
                <w:szCs w:val="20"/>
              </w:rPr>
              <w:t xml:space="preserve"> (</w:t>
            </w:r>
            <w:r>
              <w:rPr>
                <w:rFonts w:cs="Arial"/>
                <w:bCs/>
                <w:iCs/>
                <w:szCs w:val="20"/>
              </w:rPr>
              <w:t>срок</w:t>
            </w:r>
            <w:r w:rsidRPr="00456FD1">
              <w:rPr>
                <w:rFonts w:cs="Arial"/>
                <w:bCs/>
                <w:iCs/>
                <w:szCs w:val="20"/>
              </w:rPr>
              <w:t xml:space="preserve"> </w:t>
            </w:r>
            <w:r>
              <w:rPr>
                <w:rFonts w:cs="Arial"/>
                <w:bCs/>
                <w:iCs/>
                <w:szCs w:val="20"/>
              </w:rPr>
              <w:t>лицензии</w:t>
            </w:r>
            <w:r w:rsidRPr="00456FD1">
              <w:rPr>
                <w:rFonts w:cs="Arial"/>
                <w:bCs/>
                <w:iCs/>
                <w:szCs w:val="20"/>
              </w:rPr>
              <w:t xml:space="preserve"> 3 </w:t>
            </w:r>
            <w:r>
              <w:rPr>
                <w:rFonts w:cs="Arial"/>
                <w:bCs/>
                <w:iCs/>
                <w:szCs w:val="20"/>
              </w:rPr>
              <w:t>года)</w:t>
            </w:r>
          </w:p>
        </w:tc>
        <w:tc>
          <w:tcPr>
            <w:tcW w:w="709" w:type="dxa"/>
            <w:vAlign w:val="center"/>
          </w:tcPr>
          <w:p w14:paraId="0A44537A" w14:textId="738C4641" w:rsidR="00A31F43" w:rsidRDefault="00A31F43" w:rsidP="00A31F43">
            <w:pPr>
              <w:tabs>
                <w:tab w:val="left" w:pos="0"/>
              </w:tabs>
              <w:jc w:val="center"/>
              <w:rPr>
                <w:rFonts w:cs="Arial"/>
                <w:bCs/>
                <w:szCs w:val="20"/>
              </w:rPr>
            </w:pPr>
            <w:r>
              <w:rPr>
                <w:rFonts w:cs="Arial"/>
                <w:bCs/>
                <w:szCs w:val="20"/>
              </w:rPr>
              <w:t>Шт.</w:t>
            </w:r>
          </w:p>
        </w:tc>
        <w:tc>
          <w:tcPr>
            <w:tcW w:w="851" w:type="dxa"/>
          </w:tcPr>
          <w:p w14:paraId="7A431C20" w14:textId="5B3E0A71" w:rsidR="00A31F43" w:rsidRPr="00E61612" w:rsidRDefault="00A31F43" w:rsidP="00A31F43">
            <w:pPr>
              <w:tabs>
                <w:tab w:val="left" w:pos="0"/>
              </w:tabs>
              <w:jc w:val="center"/>
              <w:rPr>
                <w:rFonts w:cs="Arial"/>
                <w:bCs/>
                <w:szCs w:val="20"/>
              </w:rPr>
            </w:pPr>
            <w:r>
              <w:rPr>
                <w:rFonts w:cs="Arial"/>
                <w:bCs/>
                <w:szCs w:val="20"/>
                <w:lang w:val="en-US"/>
              </w:rPr>
              <w:t>350</w:t>
            </w:r>
          </w:p>
        </w:tc>
        <w:tc>
          <w:tcPr>
            <w:tcW w:w="1842" w:type="dxa"/>
            <w:shd w:val="clear" w:color="auto" w:fill="auto"/>
            <w:vAlign w:val="center"/>
          </w:tcPr>
          <w:p w14:paraId="7B9AF4CA" w14:textId="43318EDB"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02ADE70B" w14:textId="5F424CA3"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31F43" w:rsidRPr="0058047A" w14:paraId="1B029FD6" w14:textId="77777777" w:rsidTr="00E21358">
        <w:trPr>
          <w:trHeight w:val="119"/>
        </w:trPr>
        <w:tc>
          <w:tcPr>
            <w:tcW w:w="426" w:type="dxa"/>
          </w:tcPr>
          <w:p w14:paraId="6567813C" w14:textId="56BAF2F1" w:rsidR="00A31F43" w:rsidRPr="00A14FB8" w:rsidRDefault="00A31F43" w:rsidP="00A31F43">
            <w:pPr>
              <w:tabs>
                <w:tab w:val="left" w:pos="0"/>
              </w:tabs>
              <w:jc w:val="center"/>
              <w:rPr>
                <w:rFonts w:cs="Arial"/>
                <w:bCs/>
                <w:szCs w:val="20"/>
                <w:lang w:val="uz-Cyrl-UZ"/>
              </w:rPr>
            </w:pPr>
          </w:p>
        </w:tc>
        <w:tc>
          <w:tcPr>
            <w:tcW w:w="4252" w:type="dxa"/>
          </w:tcPr>
          <w:p w14:paraId="4ED5D587" w14:textId="76237E5E" w:rsidR="00A31F43" w:rsidRPr="00E61612" w:rsidRDefault="00A31F43" w:rsidP="00A31F43">
            <w:pPr>
              <w:tabs>
                <w:tab w:val="left" w:pos="0"/>
              </w:tabs>
              <w:rPr>
                <w:rFonts w:eastAsia="Times New Roman" w:cs="Arial"/>
                <w:color w:val="000000"/>
                <w:szCs w:val="20"/>
                <w:lang w:eastAsia="ru-RU"/>
              </w:rPr>
            </w:pPr>
            <w:r w:rsidRPr="00456FD1">
              <w:rPr>
                <w:rFonts w:cs="Arial"/>
                <w:bCs/>
                <w:iCs/>
                <w:szCs w:val="20"/>
                <w:lang w:val="fr-FR"/>
              </w:rPr>
              <w:t>Fortinet</w:t>
            </w:r>
            <w:r w:rsidRPr="00456FD1">
              <w:rPr>
                <w:rFonts w:cs="Arial"/>
                <w:bCs/>
                <w:iCs/>
                <w:szCs w:val="20"/>
              </w:rPr>
              <w:t xml:space="preserve"> – </w:t>
            </w:r>
            <w:r w:rsidRPr="00456FD1">
              <w:rPr>
                <w:rFonts w:cs="Arial"/>
                <w:bCs/>
                <w:iCs/>
                <w:szCs w:val="20"/>
                <w:lang w:val="fr-FR"/>
              </w:rPr>
              <w:t>FortiNAC</w:t>
            </w:r>
            <w:r w:rsidRPr="00456FD1">
              <w:rPr>
                <w:rFonts w:cs="Arial"/>
                <w:bCs/>
                <w:iCs/>
                <w:szCs w:val="20"/>
              </w:rPr>
              <w:t xml:space="preserve"> (</w:t>
            </w:r>
            <w:r>
              <w:rPr>
                <w:rFonts w:cs="Arial"/>
                <w:bCs/>
                <w:iCs/>
                <w:szCs w:val="20"/>
              </w:rPr>
              <w:t>срок</w:t>
            </w:r>
            <w:r w:rsidRPr="00456FD1">
              <w:rPr>
                <w:rFonts w:cs="Arial"/>
                <w:bCs/>
                <w:iCs/>
                <w:szCs w:val="20"/>
              </w:rPr>
              <w:t xml:space="preserve"> </w:t>
            </w:r>
            <w:r>
              <w:rPr>
                <w:rFonts w:cs="Arial"/>
                <w:bCs/>
                <w:iCs/>
                <w:szCs w:val="20"/>
              </w:rPr>
              <w:t>лицензии</w:t>
            </w:r>
            <w:r w:rsidRPr="00456FD1">
              <w:rPr>
                <w:rFonts w:cs="Arial"/>
                <w:bCs/>
                <w:iCs/>
                <w:szCs w:val="20"/>
              </w:rPr>
              <w:t xml:space="preserve"> 3 </w:t>
            </w:r>
            <w:r>
              <w:rPr>
                <w:rFonts w:cs="Arial"/>
                <w:bCs/>
                <w:iCs/>
                <w:szCs w:val="20"/>
              </w:rPr>
              <w:t>года)</w:t>
            </w:r>
          </w:p>
        </w:tc>
        <w:tc>
          <w:tcPr>
            <w:tcW w:w="709" w:type="dxa"/>
            <w:vAlign w:val="center"/>
          </w:tcPr>
          <w:p w14:paraId="7C6D8A1C" w14:textId="52D83EEB" w:rsidR="00A31F43" w:rsidRDefault="00A31F43" w:rsidP="00A31F43">
            <w:pPr>
              <w:tabs>
                <w:tab w:val="left" w:pos="0"/>
              </w:tabs>
              <w:jc w:val="center"/>
              <w:rPr>
                <w:rFonts w:cs="Arial"/>
                <w:bCs/>
                <w:szCs w:val="20"/>
              </w:rPr>
            </w:pPr>
            <w:r>
              <w:rPr>
                <w:rFonts w:cs="Arial"/>
                <w:bCs/>
                <w:szCs w:val="20"/>
              </w:rPr>
              <w:t>Шт.</w:t>
            </w:r>
          </w:p>
        </w:tc>
        <w:tc>
          <w:tcPr>
            <w:tcW w:w="851" w:type="dxa"/>
            <w:vAlign w:val="center"/>
          </w:tcPr>
          <w:p w14:paraId="11584DDC" w14:textId="712D599C" w:rsidR="00A31F43" w:rsidRPr="00E61612" w:rsidRDefault="00A31F43" w:rsidP="00A31F43">
            <w:pPr>
              <w:tabs>
                <w:tab w:val="left" w:pos="0"/>
              </w:tabs>
              <w:jc w:val="center"/>
              <w:rPr>
                <w:rFonts w:cs="Arial"/>
                <w:bCs/>
                <w:szCs w:val="20"/>
              </w:rPr>
            </w:pPr>
            <w:r>
              <w:rPr>
                <w:rFonts w:cs="Arial"/>
                <w:bCs/>
                <w:szCs w:val="20"/>
                <w:lang w:val="en-US"/>
              </w:rPr>
              <w:t>350</w:t>
            </w:r>
          </w:p>
        </w:tc>
        <w:tc>
          <w:tcPr>
            <w:tcW w:w="1842" w:type="dxa"/>
            <w:shd w:val="clear" w:color="auto" w:fill="auto"/>
            <w:vAlign w:val="center"/>
          </w:tcPr>
          <w:p w14:paraId="03AFA3CD" w14:textId="0D82E455"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042BAFC4" w14:textId="717E3F8E"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31F43" w:rsidRPr="0058047A" w14:paraId="3881C6AE" w14:textId="77777777" w:rsidTr="00E21358">
        <w:trPr>
          <w:trHeight w:val="119"/>
        </w:trPr>
        <w:tc>
          <w:tcPr>
            <w:tcW w:w="426" w:type="dxa"/>
          </w:tcPr>
          <w:p w14:paraId="4EBA9FF8" w14:textId="6DAE87FD" w:rsidR="00A31F43" w:rsidRPr="00A14FB8" w:rsidRDefault="00A31F43" w:rsidP="00A31F43">
            <w:pPr>
              <w:tabs>
                <w:tab w:val="left" w:pos="0"/>
              </w:tabs>
              <w:jc w:val="center"/>
              <w:rPr>
                <w:rFonts w:cs="Arial"/>
                <w:bCs/>
                <w:szCs w:val="20"/>
                <w:lang w:val="uz-Cyrl-UZ"/>
              </w:rPr>
            </w:pPr>
            <w:r>
              <w:rPr>
                <w:rFonts w:cs="Arial"/>
                <w:bCs/>
                <w:szCs w:val="20"/>
                <w:lang w:val="uz-Cyrl-UZ"/>
              </w:rPr>
              <w:lastRenderedPageBreak/>
              <w:t>2</w:t>
            </w:r>
          </w:p>
        </w:tc>
        <w:tc>
          <w:tcPr>
            <w:tcW w:w="4252" w:type="dxa"/>
          </w:tcPr>
          <w:p w14:paraId="6897D504" w14:textId="73D3A683" w:rsidR="00A31F43" w:rsidRPr="00E61612" w:rsidRDefault="00A31F43" w:rsidP="00A31F43">
            <w:pPr>
              <w:tabs>
                <w:tab w:val="left" w:pos="0"/>
              </w:tabs>
              <w:rPr>
                <w:rFonts w:eastAsia="Times New Roman" w:cs="Arial"/>
                <w:color w:val="000000"/>
                <w:szCs w:val="20"/>
                <w:lang w:eastAsia="ru-RU"/>
              </w:rPr>
            </w:pPr>
            <w:r w:rsidRPr="008E532D">
              <w:rPr>
                <w:rFonts w:eastAsia="Times New Roman" w:cs="Arial"/>
                <w:color w:val="000000"/>
                <w:szCs w:val="20"/>
                <w:lang w:eastAsia="ru-RU"/>
              </w:rPr>
              <w:t xml:space="preserve">Стоимость Технической поддержки (на срок </w:t>
            </w:r>
            <w:r>
              <w:rPr>
                <w:rFonts w:eastAsia="Times New Roman" w:cs="Arial"/>
                <w:color w:val="000000"/>
                <w:szCs w:val="20"/>
                <w:lang w:eastAsia="ru-RU"/>
              </w:rPr>
              <w:t>3</w:t>
            </w:r>
            <w:r w:rsidRPr="008E532D">
              <w:rPr>
                <w:rFonts w:eastAsia="Times New Roman" w:cs="Arial"/>
                <w:color w:val="000000"/>
                <w:szCs w:val="20"/>
                <w:lang w:eastAsia="ru-RU"/>
              </w:rPr>
              <w:t xml:space="preserve"> </w:t>
            </w:r>
            <w:r>
              <w:rPr>
                <w:rFonts w:eastAsia="Times New Roman" w:cs="Arial"/>
                <w:color w:val="000000"/>
                <w:szCs w:val="20"/>
                <w:lang w:eastAsia="ru-RU"/>
              </w:rPr>
              <w:t>года</w:t>
            </w:r>
            <w:r w:rsidRPr="008E532D">
              <w:rPr>
                <w:rFonts w:eastAsia="Times New Roman" w:cs="Arial"/>
                <w:color w:val="000000"/>
                <w:szCs w:val="20"/>
                <w:lang w:eastAsia="ru-RU"/>
              </w:rPr>
              <w:t>)</w:t>
            </w:r>
            <w:r>
              <w:rPr>
                <w:rFonts w:cs="Arial"/>
                <w:bCs/>
                <w:i/>
                <w:iCs/>
                <w:szCs w:val="20"/>
              </w:rPr>
              <w:t xml:space="preserve"> ………………(</w:t>
            </w:r>
            <w:r w:rsidRPr="00370C08">
              <w:rPr>
                <w:rFonts w:cs="Arial"/>
                <w:bCs/>
                <w:i/>
                <w:iCs/>
                <w:sz w:val="18"/>
                <w:szCs w:val="20"/>
              </w:rPr>
              <w:t>дополнить при необходимости)</w:t>
            </w:r>
          </w:p>
        </w:tc>
        <w:tc>
          <w:tcPr>
            <w:tcW w:w="709" w:type="dxa"/>
          </w:tcPr>
          <w:p w14:paraId="23D3F82F" w14:textId="1493C248" w:rsidR="00A31F43" w:rsidRDefault="00A31F43" w:rsidP="00A31F43">
            <w:pPr>
              <w:tabs>
                <w:tab w:val="left" w:pos="0"/>
              </w:tabs>
              <w:jc w:val="center"/>
              <w:rPr>
                <w:rFonts w:cs="Arial"/>
                <w:bCs/>
                <w:szCs w:val="20"/>
              </w:rPr>
            </w:pPr>
            <w:r>
              <w:rPr>
                <w:rFonts w:cs="Arial"/>
                <w:bCs/>
                <w:szCs w:val="20"/>
              </w:rPr>
              <w:t>Год</w:t>
            </w:r>
          </w:p>
        </w:tc>
        <w:tc>
          <w:tcPr>
            <w:tcW w:w="851" w:type="dxa"/>
          </w:tcPr>
          <w:p w14:paraId="15E4F4F9" w14:textId="6E35BDD4" w:rsidR="00A31F43" w:rsidRPr="00A14FB8" w:rsidRDefault="00A31F43" w:rsidP="00A31F43">
            <w:pPr>
              <w:tabs>
                <w:tab w:val="left" w:pos="0"/>
              </w:tabs>
              <w:jc w:val="center"/>
              <w:rPr>
                <w:rFonts w:cs="Arial"/>
                <w:bCs/>
                <w:szCs w:val="20"/>
                <w:lang w:val="uz-Cyrl-UZ"/>
              </w:rPr>
            </w:pPr>
            <w:r>
              <w:rPr>
                <w:rFonts w:cs="Arial"/>
                <w:bCs/>
                <w:szCs w:val="20"/>
                <w:lang w:val="uz-Cyrl-UZ"/>
              </w:rPr>
              <w:t>3</w:t>
            </w:r>
          </w:p>
        </w:tc>
        <w:tc>
          <w:tcPr>
            <w:tcW w:w="1842" w:type="dxa"/>
            <w:shd w:val="clear" w:color="auto" w:fill="auto"/>
            <w:vAlign w:val="center"/>
          </w:tcPr>
          <w:p w14:paraId="0B96BC64" w14:textId="13593103"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30C60A31" w14:textId="5FB9EE78"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31F43" w:rsidRPr="0058047A" w14:paraId="694E4A29" w14:textId="77777777" w:rsidTr="0055280C">
        <w:trPr>
          <w:trHeight w:val="119"/>
        </w:trPr>
        <w:tc>
          <w:tcPr>
            <w:tcW w:w="9923" w:type="dxa"/>
            <w:gridSpan w:val="6"/>
          </w:tcPr>
          <w:p w14:paraId="23A4188B" w14:textId="3635E14F" w:rsidR="00A31F43" w:rsidRPr="00E61612" w:rsidRDefault="00A31F43" w:rsidP="00A31F43">
            <w:pPr>
              <w:tabs>
                <w:tab w:val="left" w:pos="0"/>
              </w:tabs>
              <w:jc w:val="center"/>
              <w:rPr>
                <w:rFonts w:cs="Arial"/>
                <w:bCs/>
                <w:iCs/>
                <w:szCs w:val="20"/>
                <w:highlight w:val="darkGray"/>
              </w:rPr>
            </w:pPr>
            <w:r>
              <w:rPr>
                <w:rFonts w:cs="Arial"/>
                <w:b/>
                <w:bCs/>
                <w:szCs w:val="20"/>
                <w:lang w:val="uz-Cyrl-UZ"/>
              </w:rPr>
              <w:t>Лот 5</w:t>
            </w:r>
          </w:p>
        </w:tc>
      </w:tr>
      <w:tr w:rsidR="00A31F43" w:rsidRPr="0058047A" w14:paraId="6EC71ED6" w14:textId="77777777" w:rsidTr="004A77F3">
        <w:trPr>
          <w:trHeight w:val="119"/>
        </w:trPr>
        <w:tc>
          <w:tcPr>
            <w:tcW w:w="426" w:type="dxa"/>
          </w:tcPr>
          <w:p w14:paraId="23BDF1C9" w14:textId="4C11551C" w:rsidR="00A31F43" w:rsidRPr="00A14FB8" w:rsidRDefault="00A31F43" w:rsidP="00A31F43">
            <w:pPr>
              <w:tabs>
                <w:tab w:val="left" w:pos="0"/>
              </w:tabs>
              <w:jc w:val="center"/>
              <w:rPr>
                <w:rFonts w:cs="Arial"/>
                <w:bCs/>
                <w:szCs w:val="20"/>
                <w:lang w:val="uz-Cyrl-UZ"/>
              </w:rPr>
            </w:pPr>
            <w:r>
              <w:rPr>
                <w:rFonts w:cs="Arial"/>
                <w:bCs/>
                <w:szCs w:val="20"/>
                <w:lang w:val="uz-Cyrl-UZ"/>
              </w:rPr>
              <w:t>1</w:t>
            </w:r>
          </w:p>
        </w:tc>
        <w:tc>
          <w:tcPr>
            <w:tcW w:w="4252" w:type="dxa"/>
          </w:tcPr>
          <w:p w14:paraId="48F177EC" w14:textId="4BBB1F2D" w:rsidR="00A31F43" w:rsidRPr="00E61612" w:rsidRDefault="00A31F43" w:rsidP="00A31F43">
            <w:pPr>
              <w:tabs>
                <w:tab w:val="left" w:pos="0"/>
              </w:tabs>
              <w:rPr>
                <w:rFonts w:eastAsia="Times New Roman" w:cs="Arial"/>
                <w:color w:val="000000"/>
                <w:szCs w:val="20"/>
                <w:lang w:eastAsia="ru-RU"/>
              </w:rPr>
            </w:pPr>
            <w:r>
              <w:rPr>
                <w:rFonts w:eastAsia="Times New Roman" w:cs="Arial"/>
                <w:color w:val="000000"/>
                <w:szCs w:val="20"/>
                <w:lang w:val="en-US" w:eastAsia="ru-RU"/>
              </w:rPr>
              <w:t xml:space="preserve">VPN </w:t>
            </w:r>
            <w:proofErr w:type="spellStart"/>
            <w:r>
              <w:rPr>
                <w:rFonts w:eastAsia="Times New Roman" w:cs="Arial"/>
                <w:color w:val="000000"/>
                <w:szCs w:val="20"/>
                <w:lang w:val="en-US" w:eastAsia="ru-RU"/>
              </w:rPr>
              <w:t>Fortigate</w:t>
            </w:r>
            <w:proofErr w:type="spellEnd"/>
            <w:r>
              <w:rPr>
                <w:rFonts w:eastAsia="Times New Roman" w:cs="Arial"/>
                <w:color w:val="000000"/>
                <w:szCs w:val="20"/>
                <w:lang w:val="en-US" w:eastAsia="ru-RU"/>
              </w:rPr>
              <w:t xml:space="preserve"> </w:t>
            </w:r>
            <w:r>
              <w:rPr>
                <w:rFonts w:eastAsia="Times New Roman" w:cs="Arial"/>
                <w:color w:val="000000"/>
                <w:szCs w:val="20"/>
                <w:lang w:eastAsia="ru-RU"/>
              </w:rPr>
              <w:t>(лицензия 3 года)</w:t>
            </w:r>
          </w:p>
        </w:tc>
        <w:tc>
          <w:tcPr>
            <w:tcW w:w="709" w:type="dxa"/>
          </w:tcPr>
          <w:p w14:paraId="729272A5" w14:textId="0F8392AB" w:rsidR="00A31F43" w:rsidRDefault="00A31F43" w:rsidP="00A31F43">
            <w:pPr>
              <w:tabs>
                <w:tab w:val="left" w:pos="0"/>
              </w:tabs>
              <w:jc w:val="center"/>
              <w:rPr>
                <w:rFonts w:cs="Arial"/>
                <w:bCs/>
                <w:szCs w:val="20"/>
              </w:rPr>
            </w:pPr>
            <w:r>
              <w:rPr>
                <w:rFonts w:cs="Arial"/>
                <w:bCs/>
                <w:szCs w:val="20"/>
              </w:rPr>
              <w:t>Шт.</w:t>
            </w:r>
          </w:p>
        </w:tc>
        <w:tc>
          <w:tcPr>
            <w:tcW w:w="851" w:type="dxa"/>
          </w:tcPr>
          <w:p w14:paraId="774522F1" w14:textId="14D5E607" w:rsidR="00A31F43" w:rsidRPr="00E61612" w:rsidRDefault="00A31F43" w:rsidP="00A31F43">
            <w:pPr>
              <w:tabs>
                <w:tab w:val="left" w:pos="0"/>
              </w:tabs>
              <w:jc w:val="center"/>
              <w:rPr>
                <w:rFonts w:cs="Arial"/>
                <w:bCs/>
                <w:szCs w:val="20"/>
              </w:rPr>
            </w:pPr>
            <w:r>
              <w:rPr>
                <w:rFonts w:cs="Arial"/>
                <w:bCs/>
                <w:szCs w:val="20"/>
              </w:rPr>
              <w:t>5</w:t>
            </w:r>
            <w:r>
              <w:rPr>
                <w:rFonts w:cs="Arial"/>
                <w:bCs/>
                <w:szCs w:val="20"/>
                <w:lang w:val="en-US"/>
              </w:rPr>
              <w:t>0</w:t>
            </w:r>
          </w:p>
        </w:tc>
        <w:tc>
          <w:tcPr>
            <w:tcW w:w="1842" w:type="dxa"/>
            <w:shd w:val="clear" w:color="auto" w:fill="auto"/>
            <w:vAlign w:val="center"/>
          </w:tcPr>
          <w:p w14:paraId="325A7342" w14:textId="07AD62F0"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5304809E" w14:textId="21B9445E"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31F43" w:rsidRPr="0058047A" w14:paraId="63B561D5" w14:textId="77777777" w:rsidTr="004A77F3">
        <w:trPr>
          <w:trHeight w:val="119"/>
        </w:trPr>
        <w:tc>
          <w:tcPr>
            <w:tcW w:w="426" w:type="dxa"/>
          </w:tcPr>
          <w:p w14:paraId="67F6F818" w14:textId="4FFB02F7" w:rsidR="00A31F43" w:rsidRPr="00A14FB8" w:rsidRDefault="00A31F43" w:rsidP="00A31F43">
            <w:pPr>
              <w:tabs>
                <w:tab w:val="left" w:pos="0"/>
              </w:tabs>
              <w:jc w:val="center"/>
              <w:rPr>
                <w:rFonts w:cs="Arial"/>
                <w:bCs/>
                <w:szCs w:val="20"/>
                <w:lang w:val="uz-Cyrl-UZ"/>
              </w:rPr>
            </w:pPr>
            <w:r>
              <w:rPr>
                <w:rFonts w:cs="Arial"/>
                <w:bCs/>
                <w:szCs w:val="20"/>
                <w:lang w:val="uz-Cyrl-UZ"/>
              </w:rPr>
              <w:t>2</w:t>
            </w:r>
          </w:p>
        </w:tc>
        <w:tc>
          <w:tcPr>
            <w:tcW w:w="4252" w:type="dxa"/>
          </w:tcPr>
          <w:p w14:paraId="08989068" w14:textId="6CE66266" w:rsidR="00A31F43" w:rsidRPr="00E61612" w:rsidRDefault="00A31F43" w:rsidP="00A31F43">
            <w:pPr>
              <w:tabs>
                <w:tab w:val="left" w:pos="0"/>
              </w:tabs>
              <w:rPr>
                <w:rFonts w:eastAsia="Times New Roman" w:cs="Arial"/>
                <w:color w:val="000000"/>
                <w:szCs w:val="20"/>
                <w:lang w:eastAsia="ru-RU"/>
              </w:rPr>
            </w:pPr>
            <w:r w:rsidRPr="008E532D">
              <w:rPr>
                <w:rFonts w:eastAsia="Times New Roman" w:cs="Arial"/>
                <w:color w:val="000000"/>
                <w:szCs w:val="20"/>
                <w:lang w:eastAsia="ru-RU"/>
              </w:rPr>
              <w:t xml:space="preserve">Стоимость Технической поддержки (на срок </w:t>
            </w:r>
            <w:r>
              <w:rPr>
                <w:rFonts w:eastAsia="Times New Roman" w:cs="Arial"/>
                <w:color w:val="000000"/>
                <w:szCs w:val="20"/>
                <w:lang w:eastAsia="ru-RU"/>
              </w:rPr>
              <w:t>3 года</w:t>
            </w:r>
            <w:r w:rsidRPr="008E532D">
              <w:rPr>
                <w:rFonts w:eastAsia="Times New Roman" w:cs="Arial"/>
                <w:color w:val="000000"/>
                <w:szCs w:val="20"/>
                <w:lang w:eastAsia="ru-RU"/>
              </w:rPr>
              <w:t>)</w:t>
            </w:r>
          </w:p>
        </w:tc>
        <w:tc>
          <w:tcPr>
            <w:tcW w:w="709" w:type="dxa"/>
            <w:vAlign w:val="center"/>
          </w:tcPr>
          <w:p w14:paraId="5FE89788" w14:textId="539D0717" w:rsidR="00A31F43" w:rsidRPr="00A14FB8" w:rsidRDefault="00A31F43" w:rsidP="00A31F43">
            <w:pPr>
              <w:tabs>
                <w:tab w:val="left" w:pos="0"/>
              </w:tabs>
              <w:jc w:val="center"/>
              <w:rPr>
                <w:rFonts w:cs="Arial"/>
                <w:bCs/>
                <w:szCs w:val="20"/>
                <w:lang w:val="uz-Cyrl-UZ"/>
              </w:rPr>
            </w:pPr>
            <w:r>
              <w:rPr>
                <w:rFonts w:cs="Arial"/>
                <w:bCs/>
                <w:szCs w:val="20"/>
                <w:lang w:val="uz-Cyrl-UZ"/>
              </w:rPr>
              <w:t>Год</w:t>
            </w:r>
          </w:p>
        </w:tc>
        <w:tc>
          <w:tcPr>
            <w:tcW w:w="851" w:type="dxa"/>
            <w:vAlign w:val="center"/>
          </w:tcPr>
          <w:p w14:paraId="790A2D9F" w14:textId="4A25D7A5" w:rsidR="00A31F43" w:rsidRPr="00A14FB8" w:rsidRDefault="00A31F43" w:rsidP="00A31F43">
            <w:pPr>
              <w:tabs>
                <w:tab w:val="left" w:pos="0"/>
              </w:tabs>
              <w:jc w:val="center"/>
              <w:rPr>
                <w:rFonts w:cs="Arial"/>
                <w:bCs/>
                <w:szCs w:val="20"/>
                <w:lang w:val="uz-Cyrl-UZ"/>
              </w:rPr>
            </w:pPr>
            <w:r>
              <w:rPr>
                <w:rFonts w:cs="Arial"/>
                <w:bCs/>
                <w:szCs w:val="20"/>
                <w:lang w:val="uz-Cyrl-UZ"/>
              </w:rPr>
              <w:t>3</w:t>
            </w:r>
          </w:p>
        </w:tc>
        <w:tc>
          <w:tcPr>
            <w:tcW w:w="1842" w:type="dxa"/>
            <w:shd w:val="clear" w:color="auto" w:fill="auto"/>
            <w:vAlign w:val="center"/>
          </w:tcPr>
          <w:p w14:paraId="16851836" w14:textId="5B807FF2"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0AFE9561" w14:textId="6BB950C9" w:rsidR="00A31F43" w:rsidRPr="00E61612" w:rsidRDefault="00A31F43" w:rsidP="00A31F4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31F43" w:rsidRPr="00DC2099" w14:paraId="43380A15" w14:textId="77777777" w:rsidTr="00ED61CB">
        <w:trPr>
          <w:trHeight w:val="355"/>
        </w:trPr>
        <w:tc>
          <w:tcPr>
            <w:tcW w:w="426" w:type="dxa"/>
          </w:tcPr>
          <w:p w14:paraId="6C773CFC" w14:textId="5B1A99D5" w:rsidR="00A31F43" w:rsidRPr="00DC2099" w:rsidRDefault="00A31F43" w:rsidP="00A31F43">
            <w:pPr>
              <w:tabs>
                <w:tab w:val="left" w:pos="0"/>
              </w:tabs>
              <w:jc w:val="both"/>
              <w:rPr>
                <w:rFonts w:cs="Arial"/>
                <w:bCs/>
                <w:szCs w:val="20"/>
              </w:rPr>
            </w:pPr>
          </w:p>
        </w:tc>
        <w:tc>
          <w:tcPr>
            <w:tcW w:w="4252" w:type="dxa"/>
          </w:tcPr>
          <w:p w14:paraId="356B797F" w14:textId="77777777" w:rsidR="00A31F43" w:rsidRPr="00DC2099" w:rsidRDefault="00A31F43" w:rsidP="00A31F43">
            <w:pPr>
              <w:tabs>
                <w:tab w:val="left" w:pos="0"/>
              </w:tabs>
              <w:rPr>
                <w:rFonts w:cs="Arial"/>
                <w:bCs/>
                <w:i/>
                <w:iCs/>
                <w:szCs w:val="20"/>
              </w:rPr>
            </w:pPr>
            <w:r w:rsidRPr="00DC2099">
              <w:rPr>
                <w:rFonts w:cs="Arial"/>
                <w:b/>
                <w:szCs w:val="20"/>
              </w:rPr>
              <w:t>ИТОГО</w:t>
            </w:r>
          </w:p>
        </w:tc>
        <w:tc>
          <w:tcPr>
            <w:tcW w:w="709" w:type="dxa"/>
          </w:tcPr>
          <w:p w14:paraId="7720D0FA" w14:textId="77777777" w:rsidR="00A31F43" w:rsidRPr="00DC2099" w:rsidRDefault="00A31F43" w:rsidP="00A31F43">
            <w:pPr>
              <w:tabs>
                <w:tab w:val="left" w:pos="0"/>
              </w:tabs>
              <w:jc w:val="center"/>
              <w:rPr>
                <w:rFonts w:cs="Arial"/>
                <w:bCs/>
                <w:szCs w:val="20"/>
              </w:rPr>
            </w:pPr>
          </w:p>
        </w:tc>
        <w:tc>
          <w:tcPr>
            <w:tcW w:w="851" w:type="dxa"/>
          </w:tcPr>
          <w:p w14:paraId="40FE10D7" w14:textId="77777777" w:rsidR="00A31F43" w:rsidRPr="00DC2099" w:rsidRDefault="00A31F43" w:rsidP="00A31F43">
            <w:pPr>
              <w:tabs>
                <w:tab w:val="left" w:pos="0"/>
              </w:tabs>
              <w:jc w:val="center"/>
              <w:rPr>
                <w:rFonts w:cs="Arial"/>
                <w:bCs/>
                <w:szCs w:val="20"/>
              </w:rPr>
            </w:pPr>
          </w:p>
        </w:tc>
        <w:tc>
          <w:tcPr>
            <w:tcW w:w="1842" w:type="dxa"/>
            <w:shd w:val="clear" w:color="auto" w:fill="EAF1DD" w:themeFill="accent3" w:themeFillTint="33"/>
          </w:tcPr>
          <w:p w14:paraId="6DD8D20F" w14:textId="77777777" w:rsidR="00A31F43" w:rsidRPr="00DC2099" w:rsidRDefault="00A31F43" w:rsidP="00A31F43">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A31F43" w:rsidRPr="00DC2099" w:rsidRDefault="00A31F43" w:rsidP="00A31F43">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426E3059"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0746CDBF"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027E70E7"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sidRPr="00A14FB8">
        <w:rPr>
          <w:bCs/>
          <w:szCs w:val="20"/>
          <w:highlight w:val="yellow"/>
        </w:rPr>
        <w:t>60</w:t>
      </w:r>
      <w:r w:rsidR="00DC2099">
        <w:rPr>
          <w:bCs/>
          <w:szCs w:val="20"/>
        </w:rPr>
        <w:t xml:space="preserve">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91ACB" w14:textId="77777777" w:rsidR="00DD5305" w:rsidRDefault="00DD5305" w:rsidP="004C516D">
      <w:pPr>
        <w:spacing w:after="0" w:line="240" w:lineRule="auto"/>
      </w:pPr>
      <w:r>
        <w:separator/>
      </w:r>
    </w:p>
  </w:endnote>
  <w:endnote w:type="continuationSeparator" w:id="0">
    <w:p w14:paraId="74A39861" w14:textId="77777777" w:rsidR="00DD5305" w:rsidRDefault="00DD5305"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2BC62" w14:textId="77777777" w:rsidR="00DD5305" w:rsidRDefault="00DD5305" w:rsidP="004C516D">
      <w:pPr>
        <w:spacing w:after="0" w:line="240" w:lineRule="auto"/>
      </w:pPr>
      <w:r>
        <w:separator/>
      </w:r>
    </w:p>
  </w:footnote>
  <w:footnote w:type="continuationSeparator" w:id="0">
    <w:p w14:paraId="28D9589D" w14:textId="77777777" w:rsidR="00DD5305" w:rsidRDefault="00DD5305"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D61D0"/>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38D9"/>
    <w:rsid w:val="00587909"/>
    <w:rsid w:val="00591D69"/>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118F"/>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447C"/>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1767"/>
    <w:rsid w:val="007C64A7"/>
    <w:rsid w:val="007D46D7"/>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6332"/>
    <w:rsid w:val="008A7B5F"/>
    <w:rsid w:val="008B4707"/>
    <w:rsid w:val="008B563A"/>
    <w:rsid w:val="008B5B43"/>
    <w:rsid w:val="008C1F83"/>
    <w:rsid w:val="008C36DE"/>
    <w:rsid w:val="008C42C3"/>
    <w:rsid w:val="008D2EF0"/>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6777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449"/>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3006C"/>
    <w:rsid w:val="00A31F43"/>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7026"/>
    <w:rsid w:val="00AA73F9"/>
    <w:rsid w:val="00AA758E"/>
    <w:rsid w:val="00AB123E"/>
    <w:rsid w:val="00AB13BB"/>
    <w:rsid w:val="00AB1A6F"/>
    <w:rsid w:val="00AC75D2"/>
    <w:rsid w:val="00AD26CF"/>
    <w:rsid w:val="00AD40F5"/>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02B"/>
    <w:rsid w:val="00D34AAC"/>
    <w:rsid w:val="00D3684B"/>
    <w:rsid w:val="00D36C8C"/>
    <w:rsid w:val="00D411E4"/>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5305"/>
    <w:rsid w:val="00DD7FD8"/>
    <w:rsid w:val="00DE10B3"/>
    <w:rsid w:val="00DE4CBD"/>
    <w:rsid w:val="00DE5261"/>
    <w:rsid w:val="00DF16EB"/>
    <w:rsid w:val="00E000E7"/>
    <w:rsid w:val="00E00894"/>
    <w:rsid w:val="00E03DE4"/>
    <w:rsid w:val="00E04E9B"/>
    <w:rsid w:val="00E077A8"/>
    <w:rsid w:val="00E07A5F"/>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5626"/>
    <w:rsid w:val="00EC5E3A"/>
    <w:rsid w:val="00EC644E"/>
    <w:rsid w:val="00ED0A48"/>
    <w:rsid w:val="00ED0E14"/>
    <w:rsid w:val="00ED2D16"/>
    <w:rsid w:val="00ED47B3"/>
    <w:rsid w:val="00ED5DFE"/>
    <w:rsid w:val="00ED61CB"/>
    <w:rsid w:val="00EE223A"/>
    <w:rsid w:val="00EE54F0"/>
    <w:rsid w:val="00EE72A3"/>
    <w:rsid w:val="00EF4C73"/>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D6C84F4-2765-4DDA-8306-B73EBFE0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32</cp:revision>
  <cp:lastPrinted>2014-11-21T14:53:00Z</cp:lastPrinted>
  <dcterms:created xsi:type="dcterms:W3CDTF">2025-08-26T04:18:00Z</dcterms:created>
  <dcterms:modified xsi:type="dcterms:W3CDTF">2025-11-18T12:34:00Z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